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3474C" w14:textId="489DDF97" w:rsidR="00917BCA" w:rsidRDefault="00917BCA" w:rsidP="00A05E07">
      <w:pPr>
        <w:rPr>
          <w:rFonts w:ascii="Calibri" w:hAnsi="Calibri"/>
          <w:sz w:val="20"/>
        </w:rPr>
      </w:pPr>
    </w:p>
    <w:p w14:paraId="63596C0A" w14:textId="77777777" w:rsidR="00343066" w:rsidRDefault="00343066" w:rsidP="00A05E07">
      <w:pPr>
        <w:rPr>
          <w:rFonts w:ascii="Calibri" w:hAnsi="Calibri"/>
          <w:sz w:val="20"/>
        </w:rPr>
      </w:pPr>
    </w:p>
    <w:p w14:paraId="3FBB47EC" w14:textId="77777777" w:rsidR="00343066" w:rsidRDefault="00343066" w:rsidP="00A05E07">
      <w:pPr>
        <w:rPr>
          <w:rFonts w:ascii="Calibri" w:hAnsi="Calibri"/>
          <w:sz w:val="20"/>
        </w:rPr>
      </w:pPr>
    </w:p>
    <w:p w14:paraId="531ADE04" w14:textId="77777777" w:rsidR="003813EA" w:rsidRDefault="003813EA" w:rsidP="00343066">
      <w:pPr>
        <w:pStyle w:val="Header"/>
        <w:jc w:val="center"/>
        <w:rPr>
          <w:rFonts w:ascii="Source Sans Pro" w:hAnsi="Source Sans Pro"/>
          <w:b/>
          <w:bCs/>
        </w:rPr>
      </w:pPr>
    </w:p>
    <w:p w14:paraId="1615D572" w14:textId="2A3F227D" w:rsidR="00343066" w:rsidRPr="00735B9B" w:rsidRDefault="00735B9B" w:rsidP="00343066">
      <w:pPr>
        <w:pStyle w:val="Header"/>
        <w:jc w:val="center"/>
        <w:rPr>
          <w:rFonts w:ascii="Source Sans Pro" w:hAnsi="Source Sans Pro"/>
          <w:b/>
          <w:bCs/>
        </w:rPr>
      </w:pPr>
      <w:r w:rsidRPr="00735B9B">
        <w:rPr>
          <w:rFonts w:ascii="Source Sans Pro" w:hAnsi="Source Sans Pro"/>
          <w:b/>
          <w:bCs/>
        </w:rPr>
        <w:t xml:space="preserve">Workshop </w:t>
      </w:r>
      <w:r w:rsidR="00343066" w:rsidRPr="00735B9B">
        <w:rPr>
          <w:rFonts w:ascii="Source Sans Pro" w:hAnsi="Source Sans Pro"/>
          <w:b/>
          <w:bCs/>
        </w:rPr>
        <w:t>Programme</w:t>
      </w:r>
    </w:p>
    <w:p w14:paraId="27E3C329" w14:textId="77777777" w:rsidR="00735B9B" w:rsidRDefault="00735B9B" w:rsidP="00343066">
      <w:pPr>
        <w:pStyle w:val="Header"/>
        <w:jc w:val="center"/>
        <w:rPr>
          <w:rFonts w:ascii="Source Sans Pro" w:hAnsi="Source Sans Pro"/>
        </w:rPr>
      </w:pPr>
    </w:p>
    <w:p w14:paraId="4DDB936D" w14:textId="6F2D62FC" w:rsidR="00343066" w:rsidRPr="00735B9B" w:rsidRDefault="00343066" w:rsidP="00D5292D">
      <w:pPr>
        <w:pStyle w:val="Header"/>
        <w:jc w:val="center"/>
        <w:rPr>
          <w:rFonts w:ascii="Source Sans Pro" w:hAnsi="Source Sans Pro"/>
          <w:b/>
          <w:bCs/>
        </w:rPr>
      </w:pPr>
      <w:r w:rsidRPr="00735B9B">
        <w:rPr>
          <w:rFonts w:ascii="Source Sans Pro" w:hAnsi="Source Sans Pro"/>
          <w:b/>
          <w:bCs/>
        </w:rPr>
        <w:t>Alternative Fuels and Energy Carriers for Maritime Shipping</w:t>
      </w:r>
    </w:p>
    <w:p w14:paraId="432C8972" w14:textId="4649FA58" w:rsidR="00343066" w:rsidRDefault="002341A5" w:rsidP="00343066">
      <w:pPr>
        <w:pStyle w:val="Header"/>
        <w:jc w:val="center"/>
        <w:rPr>
          <w:rFonts w:ascii="Source Sans Pro" w:hAnsi="Source Sans Pro"/>
        </w:rPr>
      </w:pPr>
      <w:r w:rsidRPr="0045670F">
        <w:rPr>
          <w:rFonts w:ascii="Source Sans Pro" w:hAnsi="Source Sans Pro"/>
          <w:highlight w:val="yellow"/>
        </w:rPr>
        <w:t>[LOCATION]</w:t>
      </w:r>
      <w:r w:rsidR="00343066" w:rsidRPr="0045670F">
        <w:rPr>
          <w:rFonts w:ascii="Source Sans Pro" w:hAnsi="Source Sans Pro"/>
          <w:highlight w:val="yellow"/>
        </w:rPr>
        <w:t xml:space="preserve"> – </w:t>
      </w:r>
      <w:r w:rsidRPr="0045670F">
        <w:rPr>
          <w:rFonts w:ascii="Source Sans Pro" w:hAnsi="Source Sans Pro"/>
          <w:highlight w:val="yellow"/>
        </w:rPr>
        <w:t>[DATES]</w:t>
      </w:r>
    </w:p>
    <w:p w14:paraId="464AF3C9" w14:textId="52A1DDDB" w:rsidR="00343066" w:rsidRDefault="00B7112A" w:rsidP="00735B9B">
      <w:pPr>
        <w:pStyle w:val="Header"/>
        <w:jc w:val="center"/>
        <w:rPr>
          <w:rFonts w:ascii="Source Sans Pro" w:hAnsi="Source Sans Pro"/>
        </w:rPr>
      </w:pPr>
      <w:r>
        <w:rPr>
          <w:rFonts w:ascii="Source Sans Pro" w:hAnsi="Source Sans Pro"/>
          <w:highlight w:val="yellow"/>
        </w:rPr>
        <w:t xml:space="preserve">[TIMING] (e.g. </w:t>
      </w:r>
      <w:r w:rsidR="00343066" w:rsidRPr="002341A5">
        <w:rPr>
          <w:rFonts w:ascii="Source Sans Pro" w:hAnsi="Source Sans Pro"/>
          <w:highlight w:val="yellow"/>
        </w:rPr>
        <w:t>0</w:t>
      </w:r>
      <w:r w:rsidR="0096143D" w:rsidRPr="002341A5">
        <w:rPr>
          <w:rFonts w:ascii="Source Sans Pro" w:hAnsi="Source Sans Pro"/>
          <w:highlight w:val="yellow"/>
        </w:rPr>
        <w:t>8</w:t>
      </w:r>
      <w:r w:rsidR="00343066" w:rsidRPr="002341A5">
        <w:rPr>
          <w:rFonts w:ascii="Source Sans Pro" w:hAnsi="Source Sans Pro"/>
          <w:highlight w:val="yellow"/>
        </w:rPr>
        <w:t>:00 a.m. – 1</w:t>
      </w:r>
      <w:r w:rsidR="0096143D" w:rsidRPr="002341A5">
        <w:rPr>
          <w:rFonts w:ascii="Source Sans Pro" w:hAnsi="Source Sans Pro"/>
          <w:highlight w:val="yellow"/>
        </w:rPr>
        <w:t>1</w:t>
      </w:r>
      <w:r w:rsidR="00343066" w:rsidRPr="002341A5">
        <w:rPr>
          <w:rFonts w:ascii="Source Sans Pro" w:hAnsi="Source Sans Pro"/>
          <w:highlight w:val="yellow"/>
        </w:rPr>
        <w:t xml:space="preserve">:30 </w:t>
      </w:r>
      <w:r w:rsidR="00E65274" w:rsidRPr="002341A5">
        <w:rPr>
          <w:rFonts w:ascii="Source Sans Pro" w:hAnsi="Source Sans Pro"/>
          <w:highlight w:val="yellow"/>
        </w:rPr>
        <w:t>a</w:t>
      </w:r>
      <w:r w:rsidR="00343066" w:rsidRPr="002341A5">
        <w:rPr>
          <w:rFonts w:ascii="Source Sans Pro" w:hAnsi="Source Sans Pro"/>
          <w:highlight w:val="yellow"/>
        </w:rPr>
        <w:t>.m.</w:t>
      </w:r>
      <w:r>
        <w:rPr>
          <w:rFonts w:ascii="Source Sans Pro" w:hAnsi="Source Sans Pro"/>
          <w:highlight w:val="yellow"/>
        </w:rPr>
        <w:t>)</w:t>
      </w:r>
    </w:p>
    <w:p w14:paraId="2D163564" w14:textId="77777777" w:rsidR="00343066" w:rsidRPr="00573E20" w:rsidRDefault="00343066" w:rsidP="00A05E07">
      <w:pPr>
        <w:rPr>
          <w:rFonts w:ascii="Calibri" w:hAnsi="Calibri"/>
          <w:sz w:val="20"/>
        </w:rPr>
      </w:pPr>
    </w:p>
    <w:tbl>
      <w:tblPr>
        <w:tblW w:w="953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445"/>
        <w:gridCol w:w="5898"/>
        <w:gridCol w:w="2190"/>
      </w:tblGrid>
      <w:tr w:rsidR="00F329A9" w:rsidRPr="003D0CCF" w14:paraId="511BD0DA" w14:textId="77777777" w:rsidTr="241D1B0D">
        <w:trPr>
          <w:trHeight w:val="284"/>
        </w:trPr>
        <w:tc>
          <w:tcPr>
            <w:tcW w:w="7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D050"/>
            <w:vAlign w:val="center"/>
          </w:tcPr>
          <w:p w14:paraId="2EAF5C79" w14:textId="6C99BBEE" w:rsidR="001C3D9F" w:rsidRPr="00573E20" w:rsidRDefault="002341A5" w:rsidP="00467728">
            <w:pPr>
              <w:jc w:val="left"/>
              <w:rPr>
                <w:rFonts w:ascii="Calibri" w:hAnsi="Calibri" w:cs="Times New Roman"/>
                <w:b/>
                <w:bCs/>
                <w:sz w:val="20"/>
              </w:rPr>
            </w:pPr>
            <w:r>
              <w:rPr>
                <w:rFonts w:ascii="Calibri" w:hAnsi="Calibri" w:cs="Times New Roman"/>
                <w:b/>
                <w:bCs/>
                <w:sz w:val="20"/>
              </w:rPr>
              <w:t>Session</w:t>
            </w:r>
            <w:r w:rsidR="001C3D9F" w:rsidRPr="00573E20">
              <w:rPr>
                <w:rFonts w:ascii="Calibri" w:hAnsi="Calibri" w:cs="Times New Roman"/>
                <w:b/>
                <w:bCs/>
                <w:sz w:val="20"/>
              </w:rPr>
              <w:t xml:space="preserve"> 1 – Context, background and key concepts</w:t>
            </w:r>
            <w:r>
              <w:rPr>
                <w:rFonts w:ascii="Calibri" w:hAnsi="Calibri" w:cs="Times New Roman"/>
                <w:b/>
                <w:bCs/>
                <w:sz w:val="20"/>
              </w:rPr>
              <w:t xml:space="preserve"> – </w:t>
            </w:r>
            <w:r w:rsidRPr="0045670F">
              <w:rPr>
                <w:rFonts w:ascii="Calibri" w:hAnsi="Calibri" w:cs="Times New Roman"/>
                <w:b/>
                <w:bCs/>
                <w:sz w:val="20"/>
                <w:highlight w:val="yellow"/>
              </w:rPr>
              <w:t>[DATE]</w:t>
            </w:r>
          </w:p>
        </w:tc>
        <w:tc>
          <w:tcPr>
            <w:tcW w:w="2190" w:type="dxa"/>
            <w:tcBorders>
              <w:top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87B669A" w14:textId="77777777" w:rsidR="001C3D9F" w:rsidRPr="00573E20" w:rsidRDefault="001C3D9F" w:rsidP="00467728">
            <w:pPr>
              <w:jc w:val="left"/>
              <w:rPr>
                <w:rFonts w:ascii="Calibri" w:hAnsi="Calibri" w:cs="Times New Roman"/>
                <w:sz w:val="20"/>
              </w:rPr>
            </w:pPr>
            <w:r w:rsidRPr="00573E20">
              <w:rPr>
                <w:rFonts w:ascii="Calibri" w:hAnsi="Calibri" w:cs="Times New Roman"/>
                <w:sz w:val="20"/>
              </w:rPr>
              <w:t>Speaker/Presenter</w:t>
            </w:r>
          </w:p>
        </w:tc>
      </w:tr>
      <w:tr w:rsidR="00F329A9" w:rsidRPr="003D0CCF" w14:paraId="7A18AE5C" w14:textId="77777777" w:rsidTr="241D1B0D">
        <w:trPr>
          <w:trHeight w:val="60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332809CC" w14:textId="14AF6A0A" w:rsidR="00FB2727" w:rsidRPr="0045670F" w:rsidRDefault="001C3D9F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7E5563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0-0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35ED4" w:rsidRPr="0045670F">
              <w:rPr>
                <w:rFonts w:ascii="Calibri" w:hAnsi="Calibri" w:cs="Times New Roman"/>
                <w:sz w:val="20"/>
                <w:highlight w:val="yellow"/>
              </w:rPr>
              <w:t>3</w:t>
            </w:r>
            <w:r w:rsidR="007E5563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E60CF6" w:rsidRPr="0045670F">
              <w:rPr>
                <w:rFonts w:ascii="Calibri" w:hAnsi="Calibri" w:cs="Times New Roman"/>
                <w:sz w:val="20"/>
                <w:highlight w:val="yellow"/>
              </w:rPr>
              <w:t xml:space="preserve"> 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3C184E5A" w14:textId="77777777" w:rsidR="00D5292D" w:rsidRDefault="00D5292D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7DAC9E9F" w14:textId="7CC53B65" w:rsidR="009B3EB0" w:rsidRPr="00573E20" w:rsidRDefault="009B3EB0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Opening of the workshop</w:t>
            </w:r>
            <w:r w:rsidR="00C108DE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: </w:t>
            </w:r>
          </w:p>
          <w:p w14:paraId="271DA0BF" w14:textId="77777777" w:rsidR="009B3EB0" w:rsidRPr="00573E20" w:rsidRDefault="009B3EB0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394F82A7" w14:textId="4E3CBDC7" w:rsidR="004C2354" w:rsidRPr="00573E20" w:rsidRDefault="001C3D9F" w:rsidP="00467728">
            <w:pPr>
              <w:pStyle w:val="BodyText"/>
              <w:numPr>
                <w:ilvl w:val="0"/>
                <w:numId w:val="21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Welcome</w:t>
            </w:r>
          </w:p>
          <w:p w14:paraId="18AC7D8D" w14:textId="053F72AE" w:rsidR="004C2354" w:rsidRPr="00573E20" w:rsidRDefault="00515A53" w:rsidP="00467728">
            <w:pPr>
              <w:pStyle w:val="BodyText"/>
              <w:numPr>
                <w:ilvl w:val="0"/>
                <w:numId w:val="21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Introduction of participants and facilitators </w:t>
            </w:r>
          </w:p>
          <w:p w14:paraId="7C855D39" w14:textId="77777777" w:rsidR="00906DE0" w:rsidRPr="00573E20" w:rsidRDefault="00906DE0" w:rsidP="00467728">
            <w:pPr>
              <w:pStyle w:val="BodyText"/>
              <w:numPr>
                <w:ilvl w:val="0"/>
                <w:numId w:val="21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Housekeeping </w:t>
            </w:r>
          </w:p>
          <w:p w14:paraId="498497AF" w14:textId="41FBE501" w:rsidR="00906DE0" w:rsidRPr="00573E20" w:rsidRDefault="00895B1B" w:rsidP="00467728">
            <w:pPr>
              <w:pStyle w:val="BodyText"/>
              <w:numPr>
                <w:ilvl w:val="0"/>
                <w:numId w:val="21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Aims and learning objectives</w:t>
            </w:r>
            <w:r w:rsidR="00EC0DC3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 of the training course </w:t>
            </w:r>
          </w:p>
          <w:p w14:paraId="220C9F58" w14:textId="12D326CF" w:rsidR="00EC0DC3" w:rsidRPr="00573E20" w:rsidRDefault="00EC0DC3" w:rsidP="00467728">
            <w:pPr>
              <w:pStyle w:val="BodyText"/>
              <w:ind w:left="720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AA57" w14:textId="2F7C5AE6" w:rsidR="001C3D9F" w:rsidRPr="00573E20" w:rsidRDefault="001C3D9F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534EC592" w14:textId="77777777" w:rsidTr="241D1B0D">
        <w:trPr>
          <w:trHeight w:val="60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1FE5E8B3" w14:textId="2883C824" w:rsidR="00093B61" w:rsidRPr="0045670F" w:rsidRDefault="001C3D9F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35ED4" w:rsidRPr="0045670F">
              <w:rPr>
                <w:rFonts w:ascii="Calibri" w:hAnsi="Calibri" w:cs="Times New Roman"/>
                <w:sz w:val="20"/>
                <w:highlight w:val="yellow"/>
              </w:rPr>
              <w:t>3</w:t>
            </w:r>
            <w:r w:rsidR="007E5563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-</w:t>
            </w:r>
            <w:r w:rsidR="007E5563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643380" w:rsidRPr="0045670F">
              <w:rPr>
                <w:rFonts w:ascii="Calibri" w:hAnsi="Calibri" w:cs="Times New Roman"/>
                <w:sz w:val="20"/>
                <w:highlight w:val="yellow"/>
              </w:rPr>
              <w:t>5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30DC8187" w14:textId="77777777" w:rsidR="00D5292D" w:rsidRDefault="00D5292D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18319246" w14:textId="77777777" w:rsidR="00906DE0" w:rsidRDefault="001C3D9F" w:rsidP="003D140D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Pre-training </w:t>
            </w:r>
            <w:r w:rsidR="003D140D">
              <w:rPr>
                <w:rFonts w:ascii="Calibri" w:hAnsi="Calibri"/>
                <w:b w:val="0"/>
                <w:bCs/>
                <w:sz w:val="20"/>
                <w:lang w:val="en-GB"/>
              </w:rPr>
              <w:t>questions</w:t>
            </w:r>
          </w:p>
          <w:p w14:paraId="521CD672" w14:textId="43CC85B0" w:rsidR="003D140D" w:rsidRPr="003D140D" w:rsidRDefault="003D140D" w:rsidP="003D140D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AED4" w14:textId="50B7FF1F" w:rsidR="001C3D9F" w:rsidRPr="00573E20" w:rsidRDefault="001C3D9F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24089338" w14:textId="77777777" w:rsidTr="241D1B0D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0FFE419E" w14:textId="62A1E3FE" w:rsidR="00085776" w:rsidRPr="0045670F" w:rsidRDefault="00B32D6E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="001C3D9F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643380" w:rsidRPr="0045670F">
              <w:rPr>
                <w:rFonts w:ascii="Calibri" w:hAnsi="Calibri" w:cs="Times New Roman"/>
                <w:sz w:val="20"/>
                <w:highlight w:val="yellow"/>
              </w:rPr>
              <w:t>5</w:t>
            </w:r>
            <w:r w:rsidR="00B861CC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1C3D9F" w:rsidRPr="0045670F">
              <w:rPr>
                <w:rFonts w:ascii="Calibri" w:hAnsi="Calibri" w:cs="Times New Roman"/>
                <w:sz w:val="20"/>
                <w:highlight w:val="yellow"/>
              </w:rPr>
              <w:t>-</w:t>
            </w:r>
            <w:r w:rsidR="00BC67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1C3D9F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35ED4" w:rsidRPr="0045670F">
              <w:rPr>
                <w:rFonts w:ascii="Calibri" w:hAnsi="Calibri" w:cs="Times New Roman"/>
                <w:sz w:val="20"/>
                <w:highlight w:val="yellow"/>
              </w:rPr>
              <w:t>4</w:t>
            </w:r>
            <w:r w:rsidR="00974F7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4358E181" w14:textId="77777777" w:rsidR="00D5292D" w:rsidRDefault="00D5292D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5D67B309" w14:textId="63CFC7F4" w:rsidR="001C3D9F" w:rsidRPr="00573E20" w:rsidRDefault="001C3D9F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Introduction to alternative fuels: important context and background</w:t>
            </w:r>
            <w:r w:rsidR="00C108DE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: </w:t>
            </w:r>
          </w:p>
          <w:p w14:paraId="1FA11F63" w14:textId="77777777" w:rsidR="00384CFD" w:rsidRPr="00573E20" w:rsidRDefault="00384CFD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2BF32C33" w14:textId="62975DAB" w:rsidR="003D0CCF" w:rsidRPr="00573E20" w:rsidRDefault="005605DD" w:rsidP="00467728">
            <w:pPr>
              <w:pStyle w:val="BodyText"/>
              <w:numPr>
                <w:ilvl w:val="0"/>
                <w:numId w:val="23"/>
              </w:numPr>
              <w:jc w:val="left"/>
              <w:rPr>
                <w:rFonts w:ascii="Calibri" w:hAnsi="Calibri"/>
                <w:b w:val="0"/>
                <w:bCs/>
                <w:sz w:val="20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</w:rPr>
              <w:t xml:space="preserve">Emissions from ships </w:t>
            </w:r>
            <w:r w:rsidR="003D0CCF" w:rsidRPr="00573E20">
              <w:rPr>
                <w:rFonts w:ascii="Calibri" w:hAnsi="Calibri"/>
                <w:b w:val="0"/>
                <w:bCs/>
                <w:sz w:val="20"/>
              </w:rPr>
              <w:t>and need for alternative fuels</w:t>
            </w:r>
          </w:p>
          <w:p w14:paraId="741937EF" w14:textId="64CE1253" w:rsidR="003D0CCF" w:rsidRPr="00573E20" w:rsidRDefault="003D0CCF" w:rsidP="00467728">
            <w:pPr>
              <w:pStyle w:val="BodyText"/>
              <w:numPr>
                <w:ilvl w:val="0"/>
                <w:numId w:val="23"/>
              </w:numPr>
              <w:jc w:val="left"/>
              <w:rPr>
                <w:rFonts w:ascii="Calibri" w:hAnsi="Calibri"/>
                <w:b w:val="0"/>
                <w:bCs/>
                <w:sz w:val="20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</w:rPr>
              <w:t>Evolution of energy</w:t>
            </w:r>
            <w:r w:rsidR="00735B9B">
              <w:rPr>
                <w:rFonts w:ascii="Calibri" w:hAnsi="Calibri"/>
                <w:b w:val="0"/>
                <w:bCs/>
                <w:sz w:val="20"/>
              </w:rPr>
              <w:t xml:space="preserve"> </w:t>
            </w:r>
            <w:r w:rsidRPr="00573E20">
              <w:rPr>
                <w:rFonts w:ascii="Calibri" w:hAnsi="Calibri"/>
                <w:b w:val="0"/>
                <w:bCs/>
                <w:sz w:val="20"/>
              </w:rPr>
              <w:t>/</w:t>
            </w:r>
            <w:r w:rsidR="00735B9B">
              <w:rPr>
                <w:rFonts w:ascii="Calibri" w:hAnsi="Calibri"/>
                <w:b w:val="0"/>
                <w:bCs/>
                <w:sz w:val="20"/>
              </w:rPr>
              <w:t xml:space="preserve"> </w:t>
            </w:r>
            <w:r w:rsidRPr="00573E20">
              <w:rPr>
                <w:rFonts w:ascii="Calibri" w:hAnsi="Calibri"/>
                <w:b w:val="0"/>
                <w:bCs/>
                <w:sz w:val="20"/>
              </w:rPr>
              <w:t>fuels to date</w:t>
            </w:r>
          </w:p>
          <w:p w14:paraId="38F0AA61" w14:textId="77777777" w:rsidR="00C51EE3" w:rsidRDefault="005605DD" w:rsidP="00467728">
            <w:pPr>
              <w:pStyle w:val="BodyText"/>
              <w:numPr>
                <w:ilvl w:val="0"/>
                <w:numId w:val="23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</w:rPr>
              <w:t>IMO’s efforts to address GHG emissions</w:t>
            </w:r>
            <w:r w:rsidR="003D0CCF" w:rsidRPr="00573E20">
              <w:rPr>
                <w:rFonts w:ascii="Calibri" w:hAnsi="Calibri"/>
                <w:b w:val="0"/>
                <w:bCs/>
                <w:sz w:val="20"/>
              </w:rPr>
              <w:t xml:space="preserve"> / regulatory framework</w:t>
            </w:r>
            <w:r w:rsidR="003D0CCF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 </w:t>
            </w:r>
          </w:p>
          <w:p w14:paraId="2827FA21" w14:textId="734F0145" w:rsidR="00D5292D" w:rsidRPr="00573E20" w:rsidRDefault="00D5292D" w:rsidP="00D5292D">
            <w:pPr>
              <w:pStyle w:val="BodyText"/>
              <w:ind w:left="720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284" w14:textId="3DC332BC" w:rsidR="001C3D9F" w:rsidRPr="00573E20" w:rsidRDefault="001C3D9F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684E89" w:rsidRPr="003D0CCF" w14:paraId="71562B44" w14:textId="77777777" w:rsidTr="241D1B0D">
        <w:trPr>
          <w:trHeight w:val="28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780486D5" w14:textId="77B47C15" w:rsidR="00975195" w:rsidRPr="0045670F" w:rsidRDefault="00BC673D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1C3D9F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35ED4" w:rsidRPr="0045670F">
              <w:rPr>
                <w:rFonts w:ascii="Calibri" w:hAnsi="Calibri" w:cs="Times New Roman"/>
                <w:sz w:val="20"/>
                <w:highlight w:val="yellow"/>
              </w:rPr>
              <w:t>4</w:t>
            </w:r>
            <w:r w:rsidR="00B861CC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1C3D9F"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1C3D9F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35ED4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451FD5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60B5A21F" w14:textId="77777777" w:rsidR="001C3D9F" w:rsidRPr="00573E20" w:rsidRDefault="001C3D9F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Comfort break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3196C22" w14:textId="77777777" w:rsidR="001C3D9F" w:rsidRPr="00573E20" w:rsidRDefault="001C3D9F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05A6BC8A" w14:textId="77777777" w:rsidTr="241D1B0D">
        <w:trPr>
          <w:trHeight w:val="60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6616D338" w14:textId="620938A6" w:rsidR="007E58E6" w:rsidRPr="0045670F" w:rsidRDefault="001C3D9F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423415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126DFE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2</w:t>
            </w:r>
            <w:r w:rsidR="00CB74F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0A3532E8" w14:textId="77777777" w:rsidR="00D5292D" w:rsidRDefault="00D5292D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708080BB" w14:textId="33DFB4B1" w:rsidR="008E01FE" w:rsidRPr="00573E20" w:rsidRDefault="00384CFD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Key concepts related to different parts of the value chain</w:t>
            </w:r>
            <w:r w:rsidR="00C108DE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: </w:t>
            </w:r>
          </w:p>
          <w:p w14:paraId="7F92C5F6" w14:textId="77777777" w:rsidR="00C108DE" w:rsidRPr="00573E20" w:rsidRDefault="00C108DE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4F474A1D" w14:textId="33C6EAA4" w:rsidR="008E01FE" w:rsidRPr="00573E20" w:rsidRDefault="00384CFD" w:rsidP="00467728">
            <w:pPr>
              <w:pStyle w:val="BodyText"/>
              <w:numPr>
                <w:ilvl w:val="0"/>
                <w:numId w:val="24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F</w:t>
            </w:r>
            <w:r w:rsidR="008E01FE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uel production</w:t>
            </w:r>
            <w:r w:rsidR="008E01FE" w:rsidRPr="00573E20">
              <w:rPr>
                <w:rFonts w:ascii="Calibri" w:hAnsi="Calibri" w:cs="Arial"/>
                <w:b w:val="0"/>
                <w:bCs/>
                <w:sz w:val="20"/>
                <w:lang w:val="en-GB"/>
              </w:rPr>
              <w:t>​</w:t>
            </w:r>
            <w:r w:rsidR="00583165" w:rsidRPr="00573E20">
              <w:rPr>
                <w:rFonts w:ascii="Calibri" w:hAnsi="Calibri" w:cs="Arial"/>
                <w:b w:val="0"/>
                <w:bCs/>
                <w:sz w:val="20"/>
                <w:lang w:val="en-GB"/>
              </w:rPr>
              <w:t xml:space="preserve"> (</w:t>
            </w:r>
            <w:r w:rsidR="008C5A77" w:rsidRPr="00573E20">
              <w:rPr>
                <w:rFonts w:ascii="Calibri" w:hAnsi="Calibri" w:cs="Arial"/>
                <w:b w:val="0"/>
                <w:bCs/>
                <w:sz w:val="20"/>
                <w:lang w:val="en-GB"/>
              </w:rPr>
              <w:t>Feedstocks and energy sources than can be used to produce different fuel types</w:t>
            </w:r>
            <w:r w:rsidR="00F80E9D" w:rsidRPr="00573E20">
              <w:rPr>
                <w:rFonts w:ascii="Calibri" w:hAnsi="Calibri" w:cs="Arial"/>
                <w:b w:val="0"/>
                <w:bCs/>
                <w:sz w:val="20"/>
                <w:lang w:val="en-GB"/>
              </w:rPr>
              <w:t>, centralised vs decentralized production)</w:t>
            </w:r>
          </w:p>
          <w:p w14:paraId="2FE6AEAE" w14:textId="2F055FEC" w:rsidR="008E01FE" w:rsidRPr="00573E20" w:rsidRDefault="00384CFD" w:rsidP="00467728">
            <w:pPr>
              <w:pStyle w:val="BodyText"/>
              <w:numPr>
                <w:ilvl w:val="0"/>
                <w:numId w:val="24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B</w:t>
            </w:r>
            <w:r w:rsidR="008E01FE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unkering and use of the fuel</w:t>
            </w:r>
            <w:r w:rsidR="008E01FE" w:rsidRPr="00573E20">
              <w:rPr>
                <w:rFonts w:ascii="Calibri" w:hAnsi="Calibri" w:cs="Arial"/>
                <w:b w:val="0"/>
                <w:bCs/>
                <w:sz w:val="20"/>
                <w:lang w:val="en-GB"/>
              </w:rPr>
              <w:t>​</w:t>
            </w:r>
            <w:r w:rsidR="008C5A77" w:rsidRPr="00573E20">
              <w:rPr>
                <w:rFonts w:ascii="Calibri" w:hAnsi="Calibri" w:cs="Arial"/>
                <w:b w:val="0"/>
                <w:bCs/>
                <w:sz w:val="20"/>
                <w:lang w:val="en-GB"/>
              </w:rPr>
              <w:t xml:space="preserve"> </w:t>
            </w:r>
            <w:r w:rsidR="00EC6082" w:rsidRPr="00573E20">
              <w:rPr>
                <w:rFonts w:ascii="Calibri" w:hAnsi="Calibri" w:cs="Arial"/>
                <w:b w:val="0"/>
                <w:bCs/>
                <w:sz w:val="20"/>
                <w:lang w:val="en-GB"/>
              </w:rPr>
              <w:t xml:space="preserve">(“drop-in fuels”, </w:t>
            </w:r>
            <w:r w:rsidR="00486201" w:rsidRPr="00573E20">
              <w:rPr>
                <w:rFonts w:ascii="Calibri" w:hAnsi="Calibri" w:cs="Arial"/>
                <w:b w:val="0"/>
                <w:bCs/>
                <w:sz w:val="20"/>
                <w:lang w:val="en-GB"/>
              </w:rPr>
              <w:t xml:space="preserve">blending of </w:t>
            </w:r>
            <w:r w:rsidR="00D443A7" w:rsidRPr="00573E20">
              <w:rPr>
                <w:rFonts w:ascii="Calibri" w:hAnsi="Calibri" w:cs="Arial"/>
                <w:b w:val="0"/>
                <w:bCs/>
                <w:sz w:val="20"/>
                <w:lang w:val="en-GB"/>
              </w:rPr>
              <w:t xml:space="preserve">fuels, </w:t>
            </w:r>
            <w:r w:rsidR="00647F9D" w:rsidRPr="00573E20">
              <w:rPr>
                <w:rFonts w:ascii="Calibri" w:hAnsi="Calibri" w:cs="Arial"/>
                <w:b w:val="0"/>
                <w:bCs/>
                <w:sz w:val="20"/>
                <w:lang w:val="en-GB"/>
              </w:rPr>
              <w:t xml:space="preserve">flashpoint, energy density, </w:t>
            </w:r>
            <w:r w:rsidR="006B6D14" w:rsidRPr="00573E20">
              <w:rPr>
                <w:rFonts w:ascii="Calibri" w:hAnsi="Calibri" w:cs="Arial"/>
                <w:b w:val="0"/>
                <w:bCs/>
                <w:sz w:val="20"/>
                <w:lang w:val="en-GB"/>
              </w:rPr>
              <w:t>methane and ammonia slip)</w:t>
            </w:r>
          </w:p>
          <w:p w14:paraId="6CFAF9D3" w14:textId="56390034" w:rsidR="008E01FE" w:rsidRDefault="00384CFD" w:rsidP="00467728">
            <w:pPr>
              <w:pStyle w:val="BodyText"/>
              <w:numPr>
                <w:ilvl w:val="0"/>
                <w:numId w:val="24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W</w:t>
            </w:r>
            <w:r w:rsidR="008E01FE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hole value chain</w:t>
            </w:r>
            <w:r w:rsidR="00343E91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 (</w:t>
            </w:r>
            <w:r w:rsidR="00022EE5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Technology </w:t>
            </w:r>
            <w:r w:rsidR="007C4CC0">
              <w:rPr>
                <w:rFonts w:ascii="Calibri" w:hAnsi="Calibri"/>
                <w:b w:val="0"/>
                <w:bCs/>
                <w:sz w:val="20"/>
                <w:lang w:val="en-GB"/>
              </w:rPr>
              <w:t>R</w:t>
            </w:r>
            <w:r w:rsidR="00022EE5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eadiness </w:t>
            </w:r>
            <w:r w:rsidR="007C4CC0">
              <w:rPr>
                <w:rFonts w:ascii="Calibri" w:hAnsi="Calibri"/>
                <w:b w:val="0"/>
                <w:bCs/>
                <w:sz w:val="20"/>
                <w:lang w:val="en-GB"/>
              </w:rPr>
              <w:t>L</w:t>
            </w:r>
            <w:r w:rsidR="00022EE5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evel (TRL), </w:t>
            </w:r>
            <w:r w:rsidR="003C42F6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lifecycle thinking) </w:t>
            </w:r>
          </w:p>
          <w:p w14:paraId="0F0E80FD" w14:textId="07193460" w:rsidR="00D5292D" w:rsidRPr="00573E20" w:rsidRDefault="00D5292D" w:rsidP="00D5292D">
            <w:pPr>
              <w:pStyle w:val="BodyText"/>
              <w:ind w:left="720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167E" w14:textId="047E3469" w:rsidR="001C3D9F" w:rsidRPr="00573E20" w:rsidRDefault="001C3D9F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0EC0D245" w14:textId="77777777" w:rsidTr="241D1B0D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689BA8A9" w14:textId="16CF1E6F" w:rsidR="00510470" w:rsidRPr="0045670F" w:rsidRDefault="00EC6CD5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:20-1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:30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36A253E1" w14:textId="04BC483C" w:rsidR="00EC6CD5" w:rsidRPr="00573E20" w:rsidRDefault="00EC6CD5" w:rsidP="00EC6CD5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Summary of the </w:t>
            </w:r>
            <w:r w:rsidR="002341A5">
              <w:rPr>
                <w:rFonts w:ascii="Calibri" w:hAnsi="Calibri"/>
                <w:b w:val="0"/>
                <w:bCs/>
                <w:sz w:val="20"/>
                <w:lang w:val="en-GB"/>
              </w:rPr>
              <w:t>Session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BB94" w14:textId="78AD5903" w:rsidR="00EC6CD5" w:rsidRPr="00573E20" w:rsidRDefault="00EC6CD5" w:rsidP="00EC6CD5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684E89" w:rsidRPr="003D0CCF" w14:paraId="693DFA5A" w14:textId="77777777" w:rsidTr="241D1B0D">
        <w:trPr>
          <w:trHeight w:val="28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164F48B5" w14:textId="22CF51E8" w:rsidR="00510470" w:rsidRPr="0045670F" w:rsidRDefault="00EC6CD5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:30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7AA4FE99" w14:textId="57F74FA4" w:rsidR="00EC6CD5" w:rsidRPr="00573E20" w:rsidRDefault="00EC6CD5" w:rsidP="00EC6CD5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End of </w:t>
            </w:r>
            <w:r w:rsidR="002341A5">
              <w:rPr>
                <w:rFonts w:ascii="Calibri" w:hAnsi="Calibri"/>
                <w:b w:val="0"/>
                <w:bCs/>
                <w:sz w:val="20"/>
                <w:lang w:val="en-GB"/>
              </w:rPr>
              <w:t>Session</w:t>
            </w: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 </w:t>
            </w: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6C8324A" w14:textId="77777777" w:rsidR="00EC6CD5" w:rsidRPr="00573E20" w:rsidRDefault="00EC6CD5" w:rsidP="00EC6CD5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</w:tbl>
    <w:p w14:paraId="5FB87CE3" w14:textId="2C942365" w:rsidR="001C3D9F" w:rsidRPr="00573E20" w:rsidRDefault="001C3D9F" w:rsidP="001C3D9F">
      <w:pPr>
        <w:tabs>
          <w:tab w:val="left" w:pos="3030"/>
        </w:tabs>
        <w:rPr>
          <w:rFonts w:ascii="Calibri" w:hAnsi="Calibri"/>
          <w:sz w:val="20"/>
        </w:rPr>
        <w:sectPr w:rsidR="001C3D9F" w:rsidRPr="00573E20" w:rsidSect="007630E6">
          <w:headerReference w:type="default" r:id="rId11"/>
          <w:footerReference w:type="default" r:id="rId12"/>
          <w:headerReference w:type="first" r:id="rId13"/>
          <w:pgSz w:w="11906" w:h="16838" w:code="9"/>
          <w:pgMar w:top="804" w:right="1418" w:bottom="709" w:left="1418" w:header="851" w:footer="471" w:gutter="0"/>
          <w:cols w:space="708"/>
          <w:docGrid w:linePitch="360"/>
        </w:sectPr>
      </w:pPr>
    </w:p>
    <w:tbl>
      <w:tblPr>
        <w:tblW w:w="953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445"/>
        <w:gridCol w:w="5898"/>
        <w:gridCol w:w="2190"/>
      </w:tblGrid>
      <w:tr w:rsidR="00F329A9" w:rsidRPr="003D0CCF" w14:paraId="43BA12C2" w14:textId="77777777" w:rsidTr="269CA17F">
        <w:trPr>
          <w:trHeight w:val="284"/>
        </w:trPr>
        <w:tc>
          <w:tcPr>
            <w:tcW w:w="7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D050"/>
            <w:vAlign w:val="center"/>
          </w:tcPr>
          <w:p w14:paraId="15F7EC1A" w14:textId="244385EB" w:rsidR="00E66536" w:rsidRPr="00573E20" w:rsidRDefault="002341A5" w:rsidP="00467728">
            <w:pPr>
              <w:jc w:val="left"/>
              <w:rPr>
                <w:rFonts w:ascii="Calibri" w:hAnsi="Calibri" w:cs="Times New Roman"/>
                <w:b/>
                <w:bCs/>
                <w:sz w:val="20"/>
              </w:rPr>
            </w:pPr>
            <w:r w:rsidRPr="002341A5">
              <w:rPr>
                <w:rFonts w:ascii="Calibri" w:hAnsi="Calibri" w:cs="Times New Roman"/>
                <w:b/>
                <w:bCs/>
                <w:sz w:val="20"/>
              </w:rPr>
              <w:lastRenderedPageBreak/>
              <w:t>Session 2 – Alternative fuels in detail: Part 1</w:t>
            </w:r>
            <w:r>
              <w:rPr>
                <w:rFonts w:ascii="Calibri" w:hAnsi="Calibri" w:cs="Times New Roman"/>
                <w:b/>
                <w:bCs/>
                <w:sz w:val="20"/>
              </w:rPr>
              <w:t xml:space="preserve"> – </w:t>
            </w:r>
            <w:r w:rsidRPr="0045670F">
              <w:rPr>
                <w:rFonts w:ascii="Calibri" w:hAnsi="Calibri" w:cs="Times New Roman"/>
                <w:b/>
                <w:bCs/>
                <w:sz w:val="20"/>
                <w:highlight w:val="yellow"/>
              </w:rPr>
              <w:t>[DATE]</w:t>
            </w:r>
          </w:p>
        </w:tc>
        <w:tc>
          <w:tcPr>
            <w:tcW w:w="2190" w:type="dxa"/>
            <w:tcBorders>
              <w:top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329554B" w14:textId="2363A56E" w:rsidR="00E66536" w:rsidRPr="00573E20" w:rsidRDefault="00E66536" w:rsidP="00467728">
            <w:pPr>
              <w:jc w:val="left"/>
              <w:rPr>
                <w:rFonts w:ascii="Calibri" w:hAnsi="Calibri" w:cs="Times New Roman"/>
                <w:sz w:val="20"/>
              </w:rPr>
            </w:pPr>
            <w:r w:rsidRPr="00573E20">
              <w:rPr>
                <w:rFonts w:ascii="Calibri" w:hAnsi="Calibri" w:cs="Times New Roman"/>
                <w:sz w:val="20"/>
              </w:rPr>
              <w:t>Speaker</w:t>
            </w:r>
            <w:r w:rsidR="006E791F" w:rsidRPr="00573E20">
              <w:rPr>
                <w:rFonts w:ascii="Calibri" w:hAnsi="Calibri" w:cs="Times New Roman"/>
                <w:sz w:val="20"/>
              </w:rPr>
              <w:t xml:space="preserve"> </w:t>
            </w:r>
            <w:r w:rsidRPr="00573E20">
              <w:rPr>
                <w:rFonts w:ascii="Calibri" w:hAnsi="Calibri" w:cs="Times New Roman"/>
                <w:sz w:val="20"/>
              </w:rPr>
              <w:t>/</w:t>
            </w:r>
            <w:r w:rsidR="006E791F" w:rsidRPr="00573E20">
              <w:rPr>
                <w:rFonts w:ascii="Calibri" w:hAnsi="Calibri" w:cs="Times New Roman"/>
                <w:sz w:val="20"/>
              </w:rPr>
              <w:t xml:space="preserve"> </w:t>
            </w:r>
            <w:r w:rsidRPr="00573E20">
              <w:rPr>
                <w:rFonts w:ascii="Calibri" w:hAnsi="Calibri" w:cs="Times New Roman"/>
                <w:sz w:val="20"/>
              </w:rPr>
              <w:t>Lecturer</w:t>
            </w:r>
          </w:p>
        </w:tc>
      </w:tr>
      <w:tr w:rsidR="00F329A9" w:rsidRPr="003D0CCF" w14:paraId="3A27EA4A" w14:textId="77777777" w:rsidTr="269CA17F">
        <w:trPr>
          <w:trHeight w:val="60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05DFD412" w14:textId="0685F2FF" w:rsidR="001165E9" w:rsidRPr="0045670F" w:rsidRDefault="001165E9" w:rsidP="002341A5">
            <w:pPr>
              <w:jc w:val="left"/>
              <w:rPr>
                <w:rFonts w:ascii="Calibri" w:hAnsi="Calibri" w:cs="Times New Roman"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 xml:space="preserve">08:00-08:30 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6CF8FDFB" w14:textId="77777777" w:rsidR="001165E9" w:rsidRDefault="001165E9" w:rsidP="001165E9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75CFF0DC" w14:textId="77777777" w:rsidR="001165E9" w:rsidRPr="00573E20" w:rsidRDefault="001165E9" w:rsidP="001165E9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Alternative fuels in detail: Introduction</w:t>
            </w:r>
          </w:p>
          <w:p w14:paraId="60D49322" w14:textId="77777777" w:rsidR="001165E9" w:rsidRPr="00573E20" w:rsidRDefault="001165E9" w:rsidP="001165E9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49CEF9B8" w14:textId="1A8B571A" w:rsidR="001165E9" w:rsidRPr="00573E20" w:rsidRDefault="001165E9" w:rsidP="001165E9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Grouping of fuels:</w:t>
            </w:r>
          </w:p>
          <w:p w14:paraId="00D30CA6" w14:textId="77777777" w:rsidR="001165E9" w:rsidRPr="00573E20" w:rsidRDefault="001165E9" w:rsidP="001165E9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25"/>
              <w:gridCol w:w="2253"/>
              <w:gridCol w:w="1889"/>
            </w:tblGrid>
            <w:tr w:rsidR="001165E9" w:rsidRPr="00C12CE8" w14:paraId="7AA2E86D" w14:textId="77777777" w:rsidTr="00735B9B">
              <w:tc>
                <w:tcPr>
                  <w:tcW w:w="1525" w:type="dxa"/>
                  <w:shd w:val="clear" w:color="auto" w:fill="auto"/>
                </w:tcPr>
                <w:p w14:paraId="04094E22" w14:textId="7F81F60D" w:rsidR="001165E9" w:rsidRPr="00573E20" w:rsidRDefault="001165E9" w:rsidP="001165E9">
                  <w:pPr>
                    <w:pStyle w:val="BodyText"/>
                    <w:contextualSpacing/>
                    <w:jc w:val="left"/>
                    <w:rPr>
                      <w:rFonts w:ascii="Calibri" w:hAnsi="Calibri"/>
                      <w:b w:val="0"/>
                      <w:bCs/>
                      <w:sz w:val="20"/>
                      <w:lang w:val="en-GB"/>
                    </w:rPr>
                  </w:pPr>
                  <w:r w:rsidRPr="00573E20">
                    <w:rPr>
                      <w:rFonts w:ascii="Calibri" w:hAnsi="Calibri"/>
                      <w:b w:val="0"/>
                      <w:bCs/>
                      <w:sz w:val="20"/>
                      <w:lang w:val="en-GB"/>
                    </w:rPr>
                    <w:t>Commercially available</w:t>
                  </w:r>
                </w:p>
              </w:tc>
              <w:tc>
                <w:tcPr>
                  <w:tcW w:w="2253" w:type="dxa"/>
                  <w:shd w:val="clear" w:color="auto" w:fill="auto"/>
                </w:tcPr>
                <w:p w14:paraId="74072F76" w14:textId="611147D7" w:rsidR="001165E9" w:rsidRPr="00573E20" w:rsidRDefault="001165E9" w:rsidP="001165E9">
                  <w:pPr>
                    <w:pStyle w:val="BodyText"/>
                    <w:contextualSpacing/>
                    <w:jc w:val="left"/>
                    <w:rPr>
                      <w:rFonts w:ascii="Calibri" w:hAnsi="Calibri"/>
                      <w:b w:val="0"/>
                      <w:bCs/>
                      <w:sz w:val="20"/>
                      <w:lang w:val="en-GB"/>
                    </w:rPr>
                  </w:pPr>
                  <w:r w:rsidRPr="00573E20">
                    <w:rPr>
                      <w:rFonts w:ascii="Calibri" w:hAnsi="Calibri"/>
                      <w:b w:val="0"/>
                      <w:bCs/>
                      <w:sz w:val="20"/>
                      <w:lang w:val="en-GB"/>
                    </w:rPr>
                    <w:t>In demonstration phase</w:t>
                  </w:r>
                </w:p>
              </w:tc>
              <w:tc>
                <w:tcPr>
                  <w:tcW w:w="1889" w:type="dxa"/>
                  <w:shd w:val="clear" w:color="auto" w:fill="auto"/>
                </w:tcPr>
                <w:p w14:paraId="52B4BC26" w14:textId="1253BD90" w:rsidR="001165E9" w:rsidRPr="00573E20" w:rsidRDefault="001165E9" w:rsidP="001165E9">
                  <w:pPr>
                    <w:pStyle w:val="BodyText"/>
                    <w:contextualSpacing/>
                    <w:jc w:val="left"/>
                    <w:rPr>
                      <w:rFonts w:ascii="Calibri" w:hAnsi="Calibri"/>
                      <w:b w:val="0"/>
                      <w:bCs/>
                      <w:sz w:val="20"/>
                      <w:lang w:val="en-GB"/>
                    </w:rPr>
                  </w:pPr>
                  <w:r w:rsidRPr="00573E20">
                    <w:rPr>
                      <w:rFonts w:ascii="Calibri" w:hAnsi="Calibri"/>
                      <w:b w:val="0"/>
                      <w:bCs/>
                      <w:sz w:val="20"/>
                      <w:lang w:val="en-GB"/>
                    </w:rPr>
                    <w:t>Under development</w:t>
                  </w:r>
                </w:p>
              </w:tc>
            </w:tr>
            <w:tr w:rsidR="001165E9" w:rsidRPr="00C12CE8" w14:paraId="2C7305FE" w14:textId="77777777" w:rsidTr="00735B9B">
              <w:tc>
                <w:tcPr>
                  <w:tcW w:w="1525" w:type="dxa"/>
                  <w:shd w:val="clear" w:color="auto" w:fill="auto"/>
                </w:tcPr>
                <w:p w14:paraId="4DC49BA3" w14:textId="09BDBFD3" w:rsidR="001165E9" w:rsidRPr="00573E20" w:rsidRDefault="001165E9" w:rsidP="001165E9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573E20">
                    <w:rPr>
                      <w:sz w:val="20"/>
                      <w:szCs w:val="20"/>
                    </w:rPr>
                    <w:t>LNG</w:t>
                  </w:r>
                </w:p>
                <w:p w14:paraId="0A93AD5C" w14:textId="14D35056" w:rsidR="001165E9" w:rsidRPr="00573E20" w:rsidRDefault="001165E9" w:rsidP="001165E9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573E20">
                    <w:rPr>
                      <w:sz w:val="20"/>
                      <w:szCs w:val="20"/>
                    </w:rPr>
                    <w:t>LPG</w:t>
                  </w:r>
                </w:p>
                <w:p w14:paraId="56BB89A5" w14:textId="77777777" w:rsidR="001165E9" w:rsidRPr="00573E20" w:rsidRDefault="001165E9" w:rsidP="001165E9">
                  <w:pPr>
                    <w:pStyle w:val="BodyText"/>
                    <w:contextualSpacing/>
                    <w:jc w:val="left"/>
                    <w:rPr>
                      <w:rFonts w:ascii="Calibri" w:hAnsi="Calibri"/>
                      <w:b w:val="0"/>
                      <w:bCs/>
                      <w:sz w:val="20"/>
                      <w:lang w:val="en-GB"/>
                    </w:rPr>
                  </w:pPr>
                </w:p>
              </w:tc>
              <w:tc>
                <w:tcPr>
                  <w:tcW w:w="2253" w:type="dxa"/>
                  <w:shd w:val="clear" w:color="auto" w:fill="auto"/>
                </w:tcPr>
                <w:p w14:paraId="44B64DB0" w14:textId="4F74A731" w:rsidR="001165E9" w:rsidRPr="00573E20" w:rsidRDefault="001165E9" w:rsidP="001165E9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573E20">
                    <w:rPr>
                      <w:sz w:val="20"/>
                      <w:szCs w:val="20"/>
                    </w:rPr>
                    <w:t>Methanol</w:t>
                  </w:r>
                </w:p>
                <w:p w14:paraId="20CF310E" w14:textId="493EDCB7" w:rsidR="001165E9" w:rsidRPr="00573E20" w:rsidRDefault="001165E9" w:rsidP="001165E9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573E20">
                    <w:rPr>
                      <w:sz w:val="20"/>
                      <w:szCs w:val="20"/>
                    </w:rPr>
                    <w:t>Biofuels (HVO/FAME, Pyrolysis oil, HTL oil)</w:t>
                  </w:r>
                </w:p>
                <w:p w14:paraId="739C5615" w14:textId="25B06B04" w:rsidR="001165E9" w:rsidRPr="00573E20" w:rsidRDefault="001165E9" w:rsidP="001165E9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573E20">
                    <w:rPr>
                      <w:sz w:val="20"/>
                      <w:szCs w:val="20"/>
                    </w:rPr>
                    <w:t xml:space="preserve">Battery </w:t>
                  </w:r>
                </w:p>
              </w:tc>
              <w:tc>
                <w:tcPr>
                  <w:tcW w:w="1889" w:type="dxa"/>
                  <w:shd w:val="clear" w:color="auto" w:fill="auto"/>
                </w:tcPr>
                <w:p w14:paraId="63803572" w14:textId="01B74789" w:rsidR="001165E9" w:rsidRPr="00573E20" w:rsidRDefault="001165E9" w:rsidP="001165E9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573E20">
                    <w:rPr>
                      <w:sz w:val="20"/>
                      <w:szCs w:val="20"/>
                    </w:rPr>
                    <w:t>Hydrogen</w:t>
                  </w:r>
                </w:p>
                <w:p w14:paraId="488F4768" w14:textId="0BA63120" w:rsidR="001165E9" w:rsidRPr="00573E20" w:rsidRDefault="001165E9" w:rsidP="001165E9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573E20">
                    <w:rPr>
                      <w:sz w:val="20"/>
                      <w:szCs w:val="20"/>
                    </w:rPr>
                    <w:t>Ammonia</w:t>
                  </w:r>
                </w:p>
                <w:p w14:paraId="4F9F46FC" w14:textId="77777777" w:rsidR="001165E9" w:rsidRPr="00573E20" w:rsidRDefault="001165E9" w:rsidP="001165E9">
                  <w:pPr>
                    <w:pStyle w:val="BodyText"/>
                    <w:contextualSpacing/>
                    <w:jc w:val="left"/>
                    <w:rPr>
                      <w:rFonts w:ascii="Calibri" w:hAnsi="Calibri"/>
                      <w:b w:val="0"/>
                      <w:bCs/>
                      <w:sz w:val="20"/>
                      <w:lang w:val="en-GB"/>
                    </w:rPr>
                  </w:pPr>
                </w:p>
              </w:tc>
            </w:tr>
          </w:tbl>
          <w:p w14:paraId="0117B8FD" w14:textId="318E21CC" w:rsidR="001165E9" w:rsidRPr="00573E20" w:rsidRDefault="001165E9" w:rsidP="001165E9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1F501212" w14:textId="308904B7" w:rsidR="001165E9" w:rsidRPr="00573E20" w:rsidRDefault="001165E9" w:rsidP="001165E9">
            <w:pPr>
              <w:pStyle w:val="BodyText"/>
              <w:jc w:val="left"/>
              <w:rPr>
                <w:sz w:val="20"/>
              </w:rPr>
            </w:pPr>
            <w:r w:rsidRPr="00DC26C9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Structure of each fuel section: </w:t>
            </w:r>
          </w:p>
          <w:p w14:paraId="4FA99E3D" w14:textId="77777777" w:rsidR="001165E9" w:rsidRPr="00573E20" w:rsidRDefault="001165E9" w:rsidP="001165E9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7B7CE91D" w14:textId="27AA6845" w:rsidR="001165E9" w:rsidRPr="00362B55" w:rsidRDefault="001165E9" w:rsidP="001165E9">
            <w:pPr>
              <w:pStyle w:val="BodyText"/>
              <w:numPr>
                <w:ilvl w:val="0"/>
                <w:numId w:val="24"/>
              </w:numPr>
              <w:jc w:val="left"/>
              <w:rPr>
                <w:rFonts w:ascii="Calibri" w:hAnsi="Calibri" w:cs="Arial"/>
                <w:b w:val="0"/>
                <w:sz w:val="20"/>
              </w:rPr>
            </w:pPr>
            <w:r w:rsidRPr="60BC785A">
              <w:rPr>
                <w:rStyle w:val="normaltextrun"/>
                <w:rFonts w:ascii="Calibri" w:hAnsi="Calibri" w:cs="Arial"/>
                <w:b w:val="0"/>
                <w:position w:val="1"/>
                <w:sz w:val="20"/>
              </w:rPr>
              <w:t>F</w:t>
            </w:r>
            <w:r w:rsidRPr="001022F4">
              <w:rPr>
                <w:rStyle w:val="normaltextrun"/>
                <w:rFonts w:ascii="Calibri" w:hAnsi="Calibri" w:cs="Arial"/>
                <w:b w:val="0"/>
                <w:position w:val="1"/>
                <w:sz w:val="20"/>
              </w:rPr>
              <w:t>eedstocks and energy sources</w:t>
            </w:r>
            <w:r w:rsidRPr="00362B55">
              <w:rPr>
                <w:rStyle w:val="eop"/>
                <w:rFonts w:ascii="Calibri" w:hAnsi="Calibri" w:cs="Arial"/>
                <w:b w:val="0"/>
                <w:sz w:val="20"/>
              </w:rPr>
              <w:t>​</w:t>
            </w:r>
          </w:p>
          <w:p w14:paraId="0207F247" w14:textId="67211C9F" w:rsidR="001165E9" w:rsidRPr="00362B55" w:rsidRDefault="001165E9" w:rsidP="001165E9">
            <w:pPr>
              <w:pStyle w:val="BodyText"/>
              <w:numPr>
                <w:ilvl w:val="0"/>
                <w:numId w:val="24"/>
              </w:numPr>
              <w:jc w:val="left"/>
              <w:rPr>
                <w:rFonts w:ascii="Calibri" w:hAnsi="Calibri" w:cs="Arial"/>
                <w:b w:val="0"/>
                <w:sz w:val="20"/>
              </w:rPr>
            </w:pPr>
            <w:r w:rsidRPr="00DC26C9">
              <w:rPr>
                <w:rFonts w:ascii="Calibri" w:hAnsi="Calibri"/>
                <w:b w:val="0"/>
                <w:bCs/>
                <w:sz w:val="20"/>
                <w:lang w:val="en-GB"/>
              </w:rPr>
              <w:t>Production technologi</w:t>
            </w: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>es</w:t>
            </w:r>
            <w:r w:rsidRPr="00362B55">
              <w:rPr>
                <w:rStyle w:val="eop"/>
                <w:rFonts w:ascii="Calibri" w:hAnsi="Calibri" w:cs="Arial"/>
                <w:b w:val="0"/>
                <w:sz w:val="20"/>
              </w:rPr>
              <w:t>​</w:t>
            </w:r>
          </w:p>
          <w:p w14:paraId="05E64146" w14:textId="17AD0A32" w:rsidR="001165E9" w:rsidRPr="00362B55" w:rsidRDefault="001165E9" w:rsidP="001165E9">
            <w:pPr>
              <w:pStyle w:val="BodyText"/>
              <w:numPr>
                <w:ilvl w:val="0"/>
                <w:numId w:val="24"/>
              </w:numPr>
              <w:jc w:val="left"/>
              <w:rPr>
                <w:rFonts w:ascii="Calibri" w:hAnsi="Calibri" w:cs="Arial"/>
                <w:b w:val="0"/>
                <w:sz w:val="20"/>
              </w:rPr>
            </w:pPr>
            <w:r w:rsidRPr="00DC26C9">
              <w:rPr>
                <w:rFonts w:ascii="Calibri" w:hAnsi="Calibri"/>
                <w:b w:val="0"/>
                <w:bCs/>
                <w:sz w:val="20"/>
                <w:lang w:val="en-GB"/>
              </w:rPr>
              <w:t>Onshore requiremen</w:t>
            </w: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>ts</w:t>
            </w:r>
          </w:p>
          <w:p w14:paraId="6D62C5BD" w14:textId="472267FD" w:rsidR="001165E9" w:rsidRPr="0038676C" w:rsidRDefault="001165E9" w:rsidP="001165E9">
            <w:pPr>
              <w:pStyle w:val="BodyText"/>
              <w:numPr>
                <w:ilvl w:val="0"/>
                <w:numId w:val="24"/>
              </w:numPr>
              <w:jc w:val="left"/>
              <w:rPr>
                <w:rFonts w:ascii="Calibri" w:hAnsi="Calibri" w:cs="Arial"/>
                <w:b w:val="0"/>
                <w:sz w:val="20"/>
              </w:rPr>
            </w:pPr>
            <w:r w:rsidRPr="00DC26C9">
              <w:rPr>
                <w:rFonts w:ascii="Calibri" w:hAnsi="Calibri"/>
                <w:b w:val="0"/>
                <w:bCs/>
                <w:sz w:val="20"/>
                <w:lang w:val="en-GB"/>
              </w:rPr>
              <w:t>Onboard requiremen</w:t>
            </w: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>ts</w:t>
            </w:r>
          </w:p>
          <w:p w14:paraId="0DFC3F76" w14:textId="65F8CEF1" w:rsidR="001165E9" w:rsidRPr="0038676C" w:rsidRDefault="001165E9" w:rsidP="001165E9">
            <w:pPr>
              <w:pStyle w:val="BodyText"/>
              <w:numPr>
                <w:ilvl w:val="0"/>
                <w:numId w:val="24"/>
              </w:numPr>
              <w:jc w:val="left"/>
              <w:rPr>
                <w:rFonts w:ascii="Calibri" w:hAnsi="Calibri" w:cs="Arial"/>
                <w:b w:val="0"/>
                <w:sz w:val="20"/>
              </w:rPr>
            </w:pPr>
            <w:r w:rsidRPr="00DC26C9">
              <w:rPr>
                <w:rFonts w:ascii="Calibri" w:hAnsi="Calibri"/>
                <w:b w:val="0"/>
                <w:bCs/>
                <w:sz w:val="20"/>
                <w:lang w:val="en-GB"/>
              </w:rPr>
              <w:t>Regulations, standards and guida</w:t>
            </w: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>nce</w:t>
            </w:r>
          </w:p>
          <w:p w14:paraId="0148D40C" w14:textId="7E541829" w:rsidR="001165E9" w:rsidRPr="00362B55" w:rsidRDefault="001165E9" w:rsidP="001165E9">
            <w:pPr>
              <w:pStyle w:val="BodyText"/>
              <w:numPr>
                <w:ilvl w:val="0"/>
                <w:numId w:val="24"/>
              </w:numPr>
              <w:jc w:val="left"/>
              <w:rPr>
                <w:rFonts w:ascii="Calibri" w:hAnsi="Calibri" w:cs="Arial"/>
                <w:b w:val="0"/>
                <w:sz w:val="20"/>
              </w:rPr>
            </w:pPr>
            <w:r w:rsidRPr="00DC26C9">
              <w:rPr>
                <w:rFonts w:ascii="Calibri" w:hAnsi="Calibri"/>
                <w:b w:val="0"/>
                <w:bCs/>
                <w:sz w:val="20"/>
                <w:lang w:val="en-GB"/>
              </w:rPr>
              <w:t>Environmental impa</w:t>
            </w: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>ct</w:t>
            </w:r>
          </w:p>
          <w:p w14:paraId="61FB8662" w14:textId="42E9B118" w:rsidR="001165E9" w:rsidRPr="00362B55" w:rsidRDefault="001165E9" w:rsidP="001165E9">
            <w:pPr>
              <w:pStyle w:val="BodyText"/>
              <w:numPr>
                <w:ilvl w:val="0"/>
                <w:numId w:val="24"/>
              </w:numPr>
              <w:jc w:val="left"/>
              <w:rPr>
                <w:rFonts w:ascii="Calibri" w:hAnsi="Calibri" w:cs="Arial"/>
                <w:b w:val="0"/>
                <w:sz w:val="20"/>
              </w:rPr>
            </w:pPr>
            <w:r w:rsidRPr="00DC26C9">
              <w:rPr>
                <w:rFonts w:ascii="Calibri" w:hAnsi="Calibri"/>
                <w:b w:val="0"/>
                <w:bCs/>
                <w:sz w:val="20"/>
                <w:lang w:val="en-GB"/>
              </w:rPr>
              <w:t>Cost overvi</w:t>
            </w: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>ew</w:t>
            </w:r>
          </w:p>
          <w:p w14:paraId="24A829A5" w14:textId="23F9FFE2" w:rsidR="001165E9" w:rsidRPr="00362B55" w:rsidRDefault="001165E9" w:rsidP="001165E9">
            <w:pPr>
              <w:pStyle w:val="BodyText"/>
              <w:numPr>
                <w:ilvl w:val="0"/>
                <w:numId w:val="24"/>
              </w:numPr>
              <w:jc w:val="left"/>
              <w:rPr>
                <w:rFonts w:ascii="Calibri" w:hAnsi="Calibri" w:cs="Arial"/>
                <w:b w:val="0"/>
                <w:sz w:val="20"/>
              </w:rPr>
            </w:pPr>
            <w:r w:rsidRPr="00DC26C9">
              <w:rPr>
                <w:rFonts w:ascii="Calibri" w:hAnsi="Calibri"/>
                <w:b w:val="0"/>
                <w:bCs/>
                <w:sz w:val="20"/>
                <w:lang w:val="en-GB"/>
              </w:rPr>
              <w:t>Barriers and ris</w:t>
            </w: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>ks</w:t>
            </w:r>
          </w:p>
          <w:p w14:paraId="76D75961" w14:textId="4558201B" w:rsidR="001165E9" w:rsidRPr="00573E20" w:rsidRDefault="001165E9" w:rsidP="001165E9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C9D6" w14:textId="2D3CC320" w:rsidR="001165E9" w:rsidRPr="00573E20" w:rsidRDefault="001165E9" w:rsidP="001165E9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4EE51D68" w14:textId="77777777" w:rsidTr="269CA17F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61C421D2" w14:textId="5BC7DF93" w:rsidR="001165E9" w:rsidRPr="0045670F" w:rsidRDefault="00067844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2F447A" w:rsidRPr="0045670F">
              <w:rPr>
                <w:rFonts w:ascii="Calibri" w:hAnsi="Calibri" w:cs="Times New Roman"/>
                <w:sz w:val="20"/>
                <w:highlight w:val="yellow"/>
              </w:rPr>
              <w:t>30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-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7C05A3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2F447A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7C05A3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3C524D55" w14:textId="3A95F963" w:rsidR="006E5F6E" w:rsidRPr="00573E20" w:rsidRDefault="001F69BE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Commercially available </w:t>
            </w:r>
            <w:r w:rsidR="003017CD">
              <w:rPr>
                <w:rFonts w:ascii="Calibri" w:hAnsi="Calibri"/>
                <w:b w:val="0"/>
                <w:bCs/>
                <w:sz w:val="20"/>
                <w:lang w:val="en-GB"/>
              </w:rPr>
              <w:t>o</w:t>
            </w: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ptions: </w:t>
            </w:r>
            <w:r w:rsidR="00DF7D23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LNG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79C4" w14:textId="0F165FFF" w:rsidR="00A833F6" w:rsidRPr="00573E20" w:rsidRDefault="00A833F6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55150059" w14:textId="77777777" w:rsidTr="269CA17F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2853E0AA" w14:textId="1DD8FA6C" w:rsidR="000D0B40" w:rsidRPr="0045670F" w:rsidRDefault="00AD16B6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7C05A3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2F447A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7C05A3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E66536" w:rsidRPr="0045670F">
              <w:rPr>
                <w:rFonts w:ascii="Calibri" w:hAnsi="Calibri" w:cs="Times New Roman"/>
                <w:sz w:val="20"/>
                <w:highlight w:val="yellow"/>
              </w:rPr>
              <w:t>-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E66536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A04068" w:rsidRPr="0045670F">
              <w:rPr>
                <w:rFonts w:ascii="Calibri" w:hAnsi="Calibri" w:cs="Times New Roman"/>
                <w:sz w:val="20"/>
                <w:highlight w:val="yellow"/>
              </w:rPr>
              <w:t>3</w:t>
            </w:r>
            <w:r w:rsidR="007C05A3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34DEB40C" w14:textId="0EA77193" w:rsidR="00875146" w:rsidRPr="00573E20" w:rsidRDefault="001F69BE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Commercially available </w:t>
            </w:r>
            <w:r w:rsidR="003017CD">
              <w:rPr>
                <w:rFonts w:ascii="Calibri" w:hAnsi="Calibri"/>
                <w:b w:val="0"/>
                <w:bCs/>
                <w:sz w:val="20"/>
                <w:lang w:val="en-GB"/>
              </w:rPr>
              <w:t>o</w:t>
            </w: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ptions: </w:t>
            </w:r>
            <w:r w:rsidR="00DF7D23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LPG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057A" w14:textId="686D640B" w:rsidR="00E66536" w:rsidRPr="00573E20" w:rsidRDefault="00E66536" w:rsidP="00A833F6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684E89" w:rsidRPr="003D0CCF" w14:paraId="6478631D" w14:textId="77777777" w:rsidTr="269CA17F">
        <w:trPr>
          <w:trHeight w:val="28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21BB26CF" w14:textId="280BC9EB" w:rsidR="00AE72BD" w:rsidRPr="0045670F" w:rsidRDefault="00AD16B6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E66536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A04068" w:rsidRPr="0045670F">
              <w:rPr>
                <w:rFonts w:ascii="Calibri" w:hAnsi="Calibri" w:cs="Times New Roman"/>
                <w:sz w:val="20"/>
                <w:highlight w:val="yellow"/>
              </w:rPr>
              <w:t>3</w:t>
            </w:r>
            <w:r w:rsidR="007C05A3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E66536" w:rsidRPr="0045670F">
              <w:rPr>
                <w:rFonts w:ascii="Calibri" w:hAnsi="Calibri" w:cs="Times New Roman"/>
                <w:sz w:val="20"/>
                <w:highlight w:val="yellow"/>
              </w:rPr>
              <w:t>-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917C16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16687B" w:rsidRPr="0045670F">
              <w:rPr>
                <w:rFonts w:ascii="Calibri" w:hAnsi="Calibri" w:cs="Times New Roman"/>
                <w:sz w:val="20"/>
                <w:highlight w:val="yellow"/>
              </w:rPr>
              <w:t>50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23CC89D3" w14:textId="77777777" w:rsidR="00E66536" w:rsidRPr="00573E20" w:rsidRDefault="00E66536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Comfort break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8D02716" w14:textId="77777777" w:rsidR="00E66536" w:rsidRPr="00573E20" w:rsidRDefault="00E66536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60D35592" w14:textId="77777777" w:rsidTr="269CA17F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797F2D91" w14:textId="674DF730" w:rsidR="006112DD" w:rsidRPr="0045670F" w:rsidRDefault="00AD16B6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E66536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16687B" w:rsidRPr="0045670F">
              <w:rPr>
                <w:rFonts w:ascii="Calibri" w:hAnsi="Calibri" w:cs="Times New Roman"/>
                <w:sz w:val="20"/>
                <w:highlight w:val="yellow"/>
              </w:rPr>
              <w:t>5</w:t>
            </w:r>
            <w:r w:rsidR="00A04068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E66536"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E66536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DC5C1A" w:rsidRPr="0045670F">
              <w:rPr>
                <w:rFonts w:ascii="Calibri" w:hAnsi="Calibri" w:cs="Times New Roman"/>
                <w:sz w:val="20"/>
                <w:highlight w:val="yellow"/>
              </w:rPr>
              <w:t>2</w:t>
            </w:r>
            <w:r w:rsidR="00262906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1F04124F" w14:textId="44105B57" w:rsidR="00E66536" w:rsidRPr="00573E20" w:rsidRDefault="00764BFF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Fuels in demonstration phase: </w:t>
            </w:r>
            <w:r w:rsidR="00067844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Methanol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1346" w14:textId="47A3F2DB" w:rsidR="00E66536" w:rsidRPr="00573E20" w:rsidRDefault="00E66536" w:rsidP="00A833F6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21F62C32" w14:textId="77777777" w:rsidTr="269CA17F">
        <w:trPr>
          <w:trHeight w:val="60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2686A6AB" w14:textId="3510DCD5" w:rsidR="00B65BBE" w:rsidRPr="0045670F" w:rsidRDefault="00E66536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DC5C1A" w:rsidRPr="0045670F">
              <w:rPr>
                <w:rFonts w:ascii="Calibri" w:hAnsi="Calibri" w:cs="Times New Roman"/>
                <w:sz w:val="20"/>
                <w:highlight w:val="yellow"/>
              </w:rPr>
              <w:t>2</w:t>
            </w:r>
            <w:r w:rsidR="004C270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4C6651" w:rsidRPr="0045670F">
              <w:rPr>
                <w:rFonts w:ascii="Calibri" w:hAnsi="Calibri" w:cs="Times New Roman"/>
                <w:sz w:val="20"/>
                <w:highlight w:val="yellow"/>
              </w:rPr>
              <w:t>20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16B4C5CA" w14:textId="7E927D72" w:rsidR="00E66536" w:rsidRPr="00573E20" w:rsidRDefault="00764BFF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Fuels in demonstration phase: </w:t>
            </w:r>
            <w:r w:rsidR="00067844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Biofuels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9DCA" w14:textId="77A894DF" w:rsidR="00E66536" w:rsidRPr="00573E20" w:rsidRDefault="00E66536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3F6C6A88" w14:textId="77777777" w:rsidTr="269CA17F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7C0A3D85" w14:textId="62F49C89" w:rsidR="00B65BBE" w:rsidRPr="0045670F" w:rsidRDefault="00E66536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491DCA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BA6DF8" w:rsidRPr="0045670F">
              <w:rPr>
                <w:rFonts w:ascii="Calibri" w:hAnsi="Calibri" w:cs="Times New Roman"/>
                <w:sz w:val="20"/>
                <w:highlight w:val="yellow"/>
              </w:rPr>
              <w:t>2</w:t>
            </w:r>
            <w:r w:rsidR="004C6651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4C6651" w:rsidRPr="0045670F">
              <w:rPr>
                <w:rFonts w:ascii="Calibri" w:hAnsi="Calibri" w:cs="Times New Roman"/>
                <w:sz w:val="20"/>
                <w:highlight w:val="yellow"/>
              </w:rPr>
              <w:t>30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2FE722D6" w14:textId="382AF668" w:rsidR="00E66536" w:rsidRPr="00573E20" w:rsidRDefault="00E66536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Summary </w:t>
            </w:r>
            <w:r w:rsidR="00067844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o</w:t>
            </w: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f the </w:t>
            </w:r>
            <w:r w:rsidR="002341A5">
              <w:rPr>
                <w:rFonts w:ascii="Calibri" w:hAnsi="Calibri"/>
                <w:b w:val="0"/>
                <w:bCs/>
                <w:sz w:val="20"/>
                <w:lang w:val="en-GB"/>
              </w:rPr>
              <w:t>Session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79C" w14:textId="19641CA2" w:rsidR="00E66536" w:rsidRPr="00573E20" w:rsidRDefault="00E66536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684E89" w:rsidRPr="003D0CCF" w14:paraId="7AA3415E" w14:textId="77777777" w:rsidTr="269CA17F">
        <w:trPr>
          <w:trHeight w:val="28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3D3FBB99" w14:textId="256EAC16" w:rsidR="00D32F9B" w:rsidRPr="0045670F" w:rsidRDefault="00E66536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4C6651" w:rsidRPr="0045670F">
              <w:rPr>
                <w:rFonts w:ascii="Calibri" w:hAnsi="Calibri" w:cs="Times New Roman"/>
                <w:sz w:val="20"/>
                <w:highlight w:val="yellow"/>
              </w:rPr>
              <w:t>30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510CAE67" w14:textId="4BD3CD74" w:rsidR="00E66536" w:rsidRPr="00573E20" w:rsidRDefault="00E66536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End of </w:t>
            </w:r>
            <w:r w:rsidR="002341A5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Session </w:t>
            </w:r>
            <w:r w:rsidR="002F074E">
              <w:rPr>
                <w:rFonts w:ascii="Calibri" w:hAnsi="Calibri"/>
                <w:b w:val="0"/>
                <w:bCs/>
                <w:sz w:val="20"/>
                <w:lang w:val="en-GB"/>
              </w:rPr>
              <w:t>2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E8B8CBE" w14:textId="77777777" w:rsidR="00E66536" w:rsidRPr="00573E20" w:rsidRDefault="00E66536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</w:tbl>
    <w:p w14:paraId="61EF4F4D" w14:textId="77777777" w:rsidR="00E13E67" w:rsidRPr="00573E20" w:rsidRDefault="00E13E67">
      <w:pPr>
        <w:rPr>
          <w:rFonts w:ascii="Calibri" w:hAnsi="Calibri"/>
          <w:sz w:val="20"/>
        </w:rPr>
        <w:sectPr w:rsidR="00E13E67" w:rsidRPr="00573E20" w:rsidSect="00647818">
          <w:headerReference w:type="default" r:id="rId14"/>
          <w:pgSz w:w="11906" w:h="16838" w:code="9"/>
          <w:pgMar w:top="1418" w:right="1418" w:bottom="709" w:left="1418" w:header="360" w:footer="0" w:gutter="0"/>
          <w:cols w:space="708"/>
          <w:docGrid w:linePitch="360"/>
        </w:sectPr>
      </w:pPr>
    </w:p>
    <w:tbl>
      <w:tblPr>
        <w:tblW w:w="953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445"/>
        <w:gridCol w:w="5898"/>
        <w:gridCol w:w="2190"/>
      </w:tblGrid>
      <w:tr w:rsidR="00F329A9" w:rsidRPr="003D0CCF" w14:paraId="603695AE" w14:textId="77777777" w:rsidTr="43E51D32">
        <w:trPr>
          <w:trHeight w:val="284"/>
        </w:trPr>
        <w:tc>
          <w:tcPr>
            <w:tcW w:w="7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D050"/>
            <w:vAlign w:val="center"/>
          </w:tcPr>
          <w:p w14:paraId="34C22D4B" w14:textId="65C000CB" w:rsidR="00E13E67" w:rsidRPr="00573E20" w:rsidRDefault="002341A5" w:rsidP="00467728">
            <w:pPr>
              <w:jc w:val="left"/>
              <w:rPr>
                <w:rFonts w:ascii="Calibri" w:hAnsi="Calibri" w:cs="Times New Roman"/>
                <w:b/>
                <w:bCs/>
                <w:sz w:val="20"/>
              </w:rPr>
            </w:pPr>
            <w:r w:rsidRPr="002341A5">
              <w:rPr>
                <w:rFonts w:ascii="Calibri" w:hAnsi="Calibri" w:cs="Times New Roman"/>
                <w:b/>
                <w:bCs/>
                <w:sz w:val="20"/>
              </w:rPr>
              <w:lastRenderedPageBreak/>
              <w:t>Session 3 – Alternative fuels in detail: Part 2</w:t>
            </w:r>
            <w:r>
              <w:rPr>
                <w:rFonts w:ascii="Calibri" w:hAnsi="Calibri" w:cs="Times New Roman"/>
                <w:b/>
                <w:bCs/>
                <w:sz w:val="20"/>
              </w:rPr>
              <w:t xml:space="preserve"> – </w:t>
            </w:r>
            <w:r w:rsidRPr="0045670F">
              <w:rPr>
                <w:rFonts w:ascii="Calibri" w:hAnsi="Calibri" w:cs="Times New Roman"/>
                <w:b/>
                <w:bCs/>
                <w:sz w:val="20"/>
                <w:highlight w:val="yellow"/>
              </w:rPr>
              <w:t>[DATE]</w:t>
            </w:r>
          </w:p>
        </w:tc>
        <w:tc>
          <w:tcPr>
            <w:tcW w:w="2190" w:type="dxa"/>
            <w:tcBorders>
              <w:top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8506B71" w14:textId="7E35DF89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  <w:r w:rsidRPr="00573E20">
              <w:rPr>
                <w:rFonts w:ascii="Calibri" w:hAnsi="Calibri" w:cs="Times New Roman"/>
                <w:sz w:val="20"/>
              </w:rPr>
              <w:t>Speaker</w:t>
            </w:r>
            <w:r w:rsidR="008927DC" w:rsidRPr="00573E20">
              <w:rPr>
                <w:rFonts w:ascii="Calibri" w:hAnsi="Calibri" w:cs="Times New Roman"/>
                <w:sz w:val="20"/>
              </w:rPr>
              <w:t xml:space="preserve"> </w:t>
            </w:r>
            <w:r w:rsidRPr="00573E20">
              <w:rPr>
                <w:rFonts w:ascii="Calibri" w:hAnsi="Calibri" w:cs="Times New Roman"/>
                <w:sz w:val="20"/>
              </w:rPr>
              <w:t>/</w:t>
            </w:r>
            <w:r w:rsidR="008927DC" w:rsidRPr="00573E20">
              <w:rPr>
                <w:rFonts w:ascii="Calibri" w:hAnsi="Calibri" w:cs="Times New Roman"/>
                <w:sz w:val="20"/>
              </w:rPr>
              <w:t xml:space="preserve"> </w:t>
            </w:r>
            <w:r w:rsidRPr="00573E20">
              <w:rPr>
                <w:rFonts w:ascii="Calibri" w:hAnsi="Calibri" w:cs="Times New Roman"/>
                <w:sz w:val="20"/>
              </w:rPr>
              <w:t>Lecturer</w:t>
            </w:r>
          </w:p>
        </w:tc>
      </w:tr>
      <w:tr w:rsidR="00F329A9" w:rsidRPr="003D0CCF" w14:paraId="682899F1" w14:textId="77777777" w:rsidTr="43E51D32">
        <w:trPr>
          <w:trHeight w:val="60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5B2750D1" w14:textId="21CC903A" w:rsidR="00F329A9" w:rsidRPr="0045670F" w:rsidRDefault="00E13E67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D0757B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-</w:t>
            </w:r>
            <w:r w:rsidR="00855C4F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="00855C4F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D0757B" w:rsidRPr="0045670F">
              <w:rPr>
                <w:rFonts w:ascii="Calibri" w:hAnsi="Calibri" w:cs="Times New Roman"/>
                <w:sz w:val="20"/>
                <w:highlight w:val="yellow"/>
              </w:rPr>
              <w:t>50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0E5447FB" w14:textId="72603C9B" w:rsidR="00E13E67" w:rsidRPr="00573E20" w:rsidRDefault="0090269C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Fuels in demonstration phase: </w:t>
            </w:r>
            <w:r w:rsidR="00C45B39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Battery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2ACB" w14:textId="30AB42CD" w:rsidR="00E13E67" w:rsidRPr="00573E20" w:rsidRDefault="00E13E67" w:rsidP="00697B97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1DAC374E" w14:textId="77777777" w:rsidTr="43E51D32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78A6977A" w14:textId="3FC5B871" w:rsidR="009438E9" w:rsidRPr="0045670F" w:rsidRDefault="006336EB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:50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-</w:t>
            </w:r>
            <w:r w:rsidR="00F329A9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D44FFA" w:rsidRPr="0045670F">
              <w:rPr>
                <w:rFonts w:ascii="Calibri" w:hAnsi="Calibri" w:cs="Times New Roman"/>
                <w:sz w:val="20"/>
                <w:highlight w:val="yellow"/>
              </w:rPr>
              <w:t>2</w:t>
            </w:r>
            <w:r w:rsidR="00A87427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2A0E16DD" w14:textId="28E48285" w:rsidR="00E13E67" w:rsidRPr="00573E20" w:rsidRDefault="001226B7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Fuels under development: </w:t>
            </w:r>
            <w:r w:rsidR="00C45B39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Hydrogen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D35B" w14:textId="352E850B" w:rsidR="00E13E67" w:rsidRPr="00573E20" w:rsidRDefault="00E13E67" w:rsidP="00697B97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684E89" w:rsidRPr="003D0CCF" w14:paraId="7E0E65D9" w14:textId="77777777" w:rsidTr="43E51D32">
        <w:trPr>
          <w:trHeight w:val="28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35AE4C5F" w14:textId="1F41A9CF" w:rsidR="009438E9" w:rsidRPr="0045670F" w:rsidRDefault="00F329A9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E75919" w:rsidRPr="0045670F">
              <w:rPr>
                <w:rFonts w:ascii="Calibri" w:hAnsi="Calibri" w:cs="Times New Roman"/>
                <w:sz w:val="20"/>
                <w:highlight w:val="yellow"/>
              </w:rPr>
              <w:t>2</w:t>
            </w:r>
            <w:r w:rsidR="00A87427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-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E75919" w:rsidRPr="0045670F">
              <w:rPr>
                <w:rFonts w:ascii="Calibri" w:hAnsi="Calibri" w:cs="Times New Roman"/>
                <w:sz w:val="20"/>
                <w:highlight w:val="yellow"/>
              </w:rPr>
              <w:t>40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7AB4B7AB" w14:textId="77777777" w:rsidR="00E13E67" w:rsidRPr="00573E20" w:rsidRDefault="00E13E67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Comfort break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1F70F30" w14:textId="77777777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2F3D1BB2" w14:textId="77777777" w:rsidTr="43E51D32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096625A2" w14:textId="351C2D1C" w:rsidR="009438E9" w:rsidRPr="0045670F" w:rsidRDefault="00F329A9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9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F3CA5" w:rsidRPr="0045670F">
              <w:rPr>
                <w:rFonts w:ascii="Calibri" w:hAnsi="Calibri" w:cs="Times New Roman"/>
                <w:sz w:val="20"/>
                <w:highlight w:val="yellow"/>
              </w:rPr>
              <w:t>40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F3CA5" w:rsidRPr="0045670F">
              <w:rPr>
                <w:rFonts w:ascii="Calibri" w:hAnsi="Calibri" w:cs="Times New Roman"/>
                <w:sz w:val="20"/>
                <w:highlight w:val="yellow"/>
              </w:rPr>
              <w:t>10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2EBE5C58" w14:textId="21B96094" w:rsidR="00E13E67" w:rsidRPr="00573E20" w:rsidRDefault="000B52A7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Fuels under development: </w:t>
            </w:r>
            <w:r w:rsidR="002C1A6B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Ammonia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610D" w14:textId="54B2D747" w:rsidR="00E13E67" w:rsidRPr="00573E20" w:rsidRDefault="00E13E67" w:rsidP="00697B97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7E0DA48E" w14:textId="77777777" w:rsidTr="43E51D32">
        <w:trPr>
          <w:trHeight w:val="60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565C4BB0" w14:textId="14FB6CE2" w:rsidR="00D6755D" w:rsidRPr="0045670F" w:rsidRDefault="00FA27AA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F3CA5" w:rsidRPr="0045670F">
              <w:rPr>
                <w:rFonts w:ascii="Calibri" w:hAnsi="Calibri" w:cs="Times New Roman"/>
                <w:sz w:val="20"/>
                <w:highlight w:val="yellow"/>
              </w:rPr>
              <w:t>10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6F30D9" w:rsidRPr="0045670F">
              <w:rPr>
                <w:rFonts w:ascii="Calibri" w:hAnsi="Calibri" w:cs="Times New Roman"/>
                <w:sz w:val="20"/>
                <w:highlight w:val="yellow"/>
              </w:rPr>
              <w:t>10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23230C29" w14:textId="77777777" w:rsidR="00D5292D" w:rsidRDefault="00D5292D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41227086" w14:textId="77777777" w:rsidR="000E6E98" w:rsidRPr="00573E20" w:rsidRDefault="000E6E98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Summary and comparison of alternative fuel options</w:t>
            </w:r>
          </w:p>
          <w:p w14:paraId="5D49F220" w14:textId="77777777" w:rsidR="000E6E98" w:rsidRPr="00573E20" w:rsidRDefault="000E6E98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6143A8A2" w14:textId="0CA10F4D" w:rsidR="000E6E98" w:rsidRPr="00573E20" w:rsidRDefault="000E6E98" w:rsidP="00467728">
            <w:pPr>
              <w:pStyle w:val="BodyText"/>
              <w:numPr>
                <w:ilvl w:val="1"/>
                <w:numId w:val="28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Summary on each fuel</w:t>
            </w:r>
          </w:p>
          <w:p w14:paraId="177E1329" w14:textId="77777777" w:rsidR="00D5292D" w:rsidRDefault="000E6E98" w:rsidP="00693E92">
            <w:pPr>
              <w:pStyle w:val="BodyText"/>
              <w:numPr>
                <w:ilvl w:val="1"/>
                <w:numId w:val="28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Comparison of fuels against each other</w:t>
            </w:r>
          </w:p>
          <w:p w14:paraId="2DD0787A" w14:textId="15DE981B" w:rsidR="00693E92" w:rsidRPr="00573E20" w:rsidRDefault="00693E92" w:rsidP="00693E92">
            <w:pPr>
              <w:pStyle w:val="BodyText"/>
              <w:numPr>
                <w:ilvl w:val="0"/>
                <w:numId w:val="28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BC7C" w14:textId="6BF9A84A" w:rsidR="00E13E67" w:rsidRPr="00343AF5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6E636301" w14:textId="77777777" w:rsidTr="43E51D32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6C6ECEAC" w14:textId="0C8CC830" w:rsidR="00684E89" w:rsidRPr="0045670F" w:rsidRDefault="00E95C4F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10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E13E67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343AF5" w:rsidRPr="0045670F">
              <w:rPr>
                <w:rFonts w:ascii="Calibri" w:hAnsi="Calibri" w:cs="Times New Roman"/>
                <w:sz w:val="20"/>
                <w:highlight w:val="yellow"/>
              </w:rPr>
              <w:t>30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71FB9CAF" w14:textId="01670C30" w:rsidR="00E13E67" w:rsidRPr="00573E20" w:rsidRDefault="00E13E67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Summary of the </w:t>
            </w:r>
            <w:r w:rsidR="002341A5">
              <w:rPr>
                <w:rFonts w:ascii="Calibri" w:hAnsi="Calibri"/>
                <w:b w:val="0"/>
                <w:bCs/>
                <w:sz w:val="20"/>
                <w:lang w:val="en-GB"/>
              </w:rPr>
              <w:t>Session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DDAF" w14:textId="63BA157E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684E89" w:rsidRPr="003D0CCF" w14:paraId="0FBB235D" w14:textId="77777777" w:rsidTr="43E51D32">
        <w:trPr>
          <w:trHeight w:val="28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75DA14CC" w14:textId="0FE881C1" w:rsidR="00684E89" w:rsidRPr="0045670F" w:rsidRDefault="00E13E67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343AF5" w:rsidRPr="0045670F">
              <w:rPr>
                <w:rFonts w:ascii="Calibri" w:hAnsi="Calibri" w:cs="Times New Roman"/>
                <w:sz w:val="20"/>
                <w:highlight w:val="yellow"/>
              </w:rPr>
              <w:t>30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4A5CC4A1" w14:textId="1DC653AA" w:rsidR="00E13E67" w:rsidRPr="00573E20" w:rsidRDefault="00E13E67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End of </w:t>
            </w:r>
            <w:r w:rsidR="002341A5">
              <w:rPr>
                <w:rFonts w:ascii="Calibri" w:hAnsi="Calibri"/>
                <w:b w:val="0"/>
                <w:bCs/>
                <w:sz w:val="20"/>
                <w:lang w:val="en-GB"/>
              </w:rPr>
              <w:t>Session</w:t>
            </w:r>
            <w:r w:rsidR="002F074E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 3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3F02B54" w14:textId="77777777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</w:tbl>
    <w:p w14:paraId="7AA7FB01" w14:textId="19486534" w:rsidR="0039103C" w:rsidRPr="00573E20" w:rsidRDefault="0039103C">
      <w:pPr>
        <w:rPr>
          <w:rFonts w:ascii="Calibri" w:hAnsi="Calibri"/>
          <w:sz w:val="20"/>
        </w:rPr>
      </w:pPr>
    </w:p>
    <w:p w14:paraId="45DA1483" w14:textId="77777777" w:rsidR="00E13E67" w:rsidRPr="00573E20" w:rsidRDefault="00E13E67">
      <w:pPr>
        <w:rPr>
          <w:rFonts w:ascii="Calibri" w:hAnsi="Calibri"/>
          <w:sz w:val="20"/>
        </w:rPr>
        <w:sectPr w:rsidR="00E13E67" w:rsidRPr="00573E20" w:rsidSect="00647818">
          <w:pgSz w:w="11906" w:h="16838" w:code="9"/>
          <w:pgMar w:top="1418" w:right="1418" w:bottom="709" w:left="1418" w:header="360" w:footer="0" w:gutter="0"/>
          <w:cols w:space="708"/>
          <w:docGrid w:linePitch="360"/>
        </w:sectPr>
      </w:pPr>
    </w:p>
    <w:tbl>
      <w:tblPr>
        <w:tblW w:w="953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445"/>
        <w:gridCol w:w="5898"/>
        <w:gridCol w:w="2190"/>
      </w:tblGrid>
      <w:tr w:rsidR="00F329A9" w:rsidRPr="003D0CCF" w14:paraId="67DEDF56" w14:textId="77777777" w:rsidTr="001118B6">
        <w:trPr>
          <w:trHeight w:val="284"/>
        </w:trPr>
        <w:tc>
          <w:tcPr>
            <w:tcW w:w="7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D050"/>
            <w:vAlign w:val="center"/>
          </w:tcPr>
          <w:p w14:paraId="5A51C845" w14:textId="4546BB93" w:rsidR="00E13E67" w:rsidRPr="00573E20" w:rsidRDefault="002341A5" w:rsidP="00467728">
            <w:pPr>
              <w:jc w:val="left"/>
              <w:rPr>
                <w:rFonts w:ascii="Calibri" w:hAnsi="Calibri" w:cs="Times New Roman"/>
                <w:b/>
                <w:bCs/>
                <w:sz w:val="20"/>
              </w:rPr>
            </w:pPr>
            <w:r w:rsidRPr="002341A5">
              <w:rPr>
                <w:rFonts w:ascii="Calibri" w:hAnsi="Calibri" w:cs="Times New Roman"/>
                <w:b/>
                <w:bCs/>
                <w:sz w:val="20"/>
              </w:rPr>
              <w:lastRenderedPageBreak/>
              <w:t>Session 4 – Barriers and opportunities</w:t>
            </w:r>
            <w:r>
              <w:rPr>
                <w:rFonts w:ascii="Calibri" w:hAnsi="Calibri" w:cs="Times New Roman"/>
                <w:b/>
                <w:bCs/>
                <w:sz w:val="20"/>
              </w:rPr>
              <w:t xml:space="preserve"> – </w:t>
            </w:r>
            <w:r w:rsidRPr="0045670F">
              <w:rPr>
                <w:rFonts w:ascii="Calibri" w:hAnsi="Calibri" w:cs="Times New Roman"/>
                <w:b/>
                <w:bCs/>
                <w:sz w:val="20"/>
                <w:highlight w:val="yellow"/>
              </w:rPr>
              <w:t>[DATE]</w:t>
            </w:r>
          </w:p>
        </w:tc>
        <w:tc>
          <w:tcPr>
            <w:tcW w:w="2190" w:type="dxa"/>
            <w:tcBorders>
              <w:top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E7CE160" w14:textId="7BB6357C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  <w:r w:rsidRPr="00573E20">
              <w:rPr>
                <w:rFonts w:ascii="Calibri" w:hAnsi="Calibri" w:cs="Times New Roman"/>
                <w:sz w:val="20"/>
              </w:rPr>
              <w:t>Speaker</w:t>
            </w:r>
            <w:r w:rsidR="001118B6" w:rsidRPr="00573E20">
              <w:rPr>
                <w:rFonts w:ascii="Calibri" w:hAnsi="Calibri" w:cs="Times New Roman"/>
                <w:sz w:val="20"/>
              </w:rPr>
              <w:t xml:space="preserve"> </w:t>
            </w:r>
            <w:r w:rsidRPr="00573E20">
              <w:rPr>
                <w:rFonts w:ascii="Calibri" w:hAnsi="Calibri" w:cs="Times New Roman"/>
                <w:sz w:val="20"/>
              </w:rPr>
              <w:t>/</w:t>
            </w:r>
            <w:r w:rsidR="001118B6" w:rsidRPr="00573E20">
              <w:rPr>
                <w:rFonts w:ascii="Calibri" w:hAnsi="Calibri" w:cs="Times New Roman"/>
                <w:sz w:val="20"/>
              </w:rPr>
              <w:t xml:space="preserve"> </w:t>
            </w:r>
            <w:r w:rsidRPr="00573E20">
              <w:rPr>
                <w:rFonts w:ascii="Calibri" w:hAnsi="Calibri" w:cs="Times New Roman"/>
                <w:sz w:val="20"/>
              </w:rPr>
              <w:t>Lecturer</w:t>
            </w:r>
          </w:p>
        </w:tc>
      </w:tr>
      <w:tr w:rsidR="00F329A9" w:rsidRPr="003D0CCF" w14:paraId="41118C16" w14:textId="77777777" w:rsidTr="00467728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6C2AE0AC" w14:textId="65C671F2" w:rsidR="00F13C54" w:rsidRPr="0045670F" w:rsidRDefault="00DD524A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D03379" w:rsidRPr="0045670F">
              <w:rPr>
                <w:rFonts w:ascii="Calibri" w:hAnsi="Calibri" w:cs="Times New Roman"/>
                <w:sz w:val="20"/>
                <w:highlight w:val="yellow"/>
              </w:rPr>
              <w:t>00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-0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D03379" w:rsidRPr="0045670F">
              <w:rPr>
                <w:rFonts w:ascii="Calibri" w:hAnsi="Calibri" w:cs="Times New Roman"/>
                <w:sz w:val="20"/>
                <w:highlight w:val="yellow"/>
              </w:rPr>
              <w:t>15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43FA1F0B" w14:textId="1508B84F" w:rsidR="00E13E67" w:rsidRPr="00573E20" w:rsidRDefault="002C1A6B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Recap from </w:t>
            </w:r>
            <w:r w:rsidR="002341A5">
              <w:rPr>
                <w:rFonts w:ascii="Calibri" w:hAnsi="Calibri"/>
                <w:b w:val="0"/>
                <w:bCs/>
                <w:sz w:val="20"/>
                <w:lang w:val="en-GB"/>
              </w:rPr>
              <w:t>Session</w:t>
            </w: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 before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CCE0" w14:textId="74D7714A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26418296" w14:textId="77777777" w:rsidTr="00467728">
        <w:trPr>
          <w:trHeight w:val="60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5937F23F" w14:textId="090E50E5" w:rsidR="00F13C54" w:rsidRPr="0045670F" w:rsidRDefault="00DD524A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D03379" w:rsidRPr="0045670F">
              <w:rPr>
                <w:rFonts w:ascii="Calibri" w:hAnsi="Calibri" w:cs="Times New Roman"/>
                <w:sz w:val="20"/>
                <w:highlight w:val="yellow"/>
              </w:rPr>
              <w:t>15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-</w:t>
            </w:r>
            <w:r w:rsidR="00D03379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="00961224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1439E" w:rsidRPr="0045670F">
              <w:rPr>
                <w:rFonts w:ascii="Calibri" w:hAnsi="Calibri" w:cs="Times New Roman"/>
                <w:sz w:val="20"/>
                <w:highlight w:val="yellow"/>
              </w:rPr>
              <w:t>30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525534F3" w14:textId="1734946A" w:rsidR="00E13E67" w:rsidRPr="00573E20" w:rsidRDefault="007053FB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>Intro</w:t>
            </w:r>
            <w:r w:rsidR="00735B9B">
              <w:rPr>
                <w:rFonts w:ascii="Calibri" w:hAnsi="Calibri"/>
                <w:b w:val="0"/>
                <w:bCs/>
                <w:sz w:val="20"/>
                <w:lang w:val="en-GB"/>
              </w:rPr>
              <w:t>duction</w:t>
            </w: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 to</w:t>
            </w:r>
            <w:r w:rsidR="002C1A6B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 barrier</w:t>
            </w: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>s</w:t>
            </w:r>
            <w:r w:rsidR="002C1A6B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 and opportunities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34DB" w14:textId="08222104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7EDC8EDF" w14:textId="77777777" w:rsidTr="00467728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3A3B83D8" w14:textId="05421DF6" w:rsidR="00045E7F" w:rsidRPr="0045670F" w:rsidRDefault="00961224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8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1439E" w:rsidRPr="0045670F">
              <w:rPr>
                <w:rFonts w:ascii="Calibri" w:hAnsi="Calibri" w:cs="Times New Roman"/>
                <w:sz w:val="20"/>
                <w:highlight w:val="yellow"/>
              </w:rPr>
              <w:t>3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0B23E7"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0B23E7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34E37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2CC4D43D" w14:textId="77777777" w:rsidR="00D5292D" w:rsidRDefault="00D5292D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244F7F79" w14:textId="77777777" w:rsidR="00D5292D" w:rsidRDefault="002C1A6B" w:rsidP="00CE44F1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Interactive </w:t>
            </w:r>
            <w:r w:rsidR="00F60BE5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group </w:t>
            </w: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sessions</w:t>
            </w:r>
            <w:r w:rsidR="004D207C"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: barriers and opportunities to fuel chains in attending countries</w:t>
            </w:r>
          </w:p>
          <w:p w14:paraId="183DB6A9" w14:textId="744F612A" w:rsidR="00CE44F1" w:rsidRPr="00573E20" w:rsidRDefault="00CE44F1" w:rsidP="00CE44F1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25EC" w14:textId="2059571E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684E89" w:rsidRPr="003D0CCF" w14:paraId="6C2AEF47" w14:textId="77777777" w:rsidTr="00467728">
        <w:trPr>
          <w:trHeight w:val="28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32E90E48" w14:textId="548425C1" w:rsidR="00045E7F" w:rsidRPr="0045670F" w:rsidRDefault="00E13E67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073487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224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073487" w:rsidRPr="0045670F">
              <w:rPr>
                <w:rFonts w:ascii="Calibri" w:hAnsi="Calibri" w:cs="Times New Roman"/>
                <w:sz w:val="20"/>
                <w:highlight w:val="yellow"/>
              </w:rPr>
              <w:t>2</w:t>
            </w:r>
            <w:r w:rsidR="0081439E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31D5A132" w14:textId="77777777" w:rsidR="00E13E67" w:rsidRPr="00573E20" w:rsidRDefault="00E13E67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Comfort break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B95C81D" w14:textId="77777777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5756F951" w14:textId="77777777" w:rsidTr="00467728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462A629D" w14:textId="6CA95093" w:rsidR="00045E7F" w:rsidRPr="0045670F" w:rsidRDefault="00854D26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847976" w:rsidRPr="0045670F">
              <w:rPr>
                <w:rFonts w:ascii="Calibri" w:hAnsi="Calibri" w:cs="Times New Roman"/>
                <w:sz w:val="20"/>
                <w:highlight w:val="yellow"/>
              </w:rPr>
              <w:t>20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3F52AD" w:rsidRPr="0045670F">
              <w:rPr>
                <w:rFonts w:ascii="Calibri" w:hAnsi="Calibri" w:cs="Times New Roman"/>
                <w:sz w:val="20"/>
                <w:highlight w:val="yellow"/>
              </w:rPr>
              <w:t>5</w:t>
            </w:r>
            <w:r w:rsidR="00847976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561D8A94" w14:textId="77777777" w:rsidR="00D5292D" w:rsidRDefault="00D5292D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411BEA9F" w14:textId="7E30333C" w:rsidR="00FB6EA0" w:rsidRPr="00573E20" w:rsidRDefault="00FB6EA0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Conclusions from interactive group sessions – suggestions to overcome barriers and maximise opportunities: </w:t>
            </w:r>
          </w:p>
          <w:p w14:paraId="6DF4EEE2" w14:textId="77777777" w:rsidR="00FB6EA0" w:rsidRPr="00573E20" w:rsidRDefault="00FB6EA0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6704BD63" w14:textId="75097D48" w:rsidR="00FB6EA0" w:rsidRPr="00573E20" w:rsidRDefault="00FB6EA0" w:rsidP="00D5292D">
            <w:pPr>
              <w:pStyle w:val="BodyText"/>
              <w:numPr>
                <w:ilvl w:val="0"/>
                <w:numId w:val="22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Summary of key points coming out of interactive sessions</w:t>
            </w:r>
          </w:p>
          <w:p w14:paraId="56CF49D3" w14:textId="77777777" w:rsidR="00FB6EA0" w:rsidRDefault="00FB6EA0" w:rsidP="00D5292D">
            <w:pPr>
              <w:pStyle w:val="BodyText"/>
              <w:numPr>
                <w:ilvl w:val="0"/>
                <w:numId w:val="22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Key points for attendees to takeaway for thought and action</w:t>
            </w:r>
          </w:p>
          <w:p w14:paraId="6316098F" w14:textId="46B98926" w:rsidR="00D5292D" w:rsidRPr="00573E20" w:rsidRDefault="00D5292D" w:rsidP="00D5292D">
            <w:pPr>
              <w:pStyle w:val="BodyText"/>
              <w:ind w:left="720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9BB3" w14:textId="1E6FEA60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4711A665" w14:textId="77777777" w:rsidTr="00467728">
        <w:trPr>
          <w:trHeight w:val="60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3EA789B8" w14:textId="36851415" w:rsidR="00A74282" w:rsidRPr="0045670F" w:rsidRDefault="00820F05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3D23E3" w:rsidRPr="0045670F">
              <w:rPr>
                <w:rFonts w:ascii="Calibri" w:hAnsi="Calibri" w:cs="Times New Roman"/>
                <w:sz w:val="20"/>
                <w:highlight w:val="yellow"/>
              </w:rPr>
              <w:t>5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961224" w:rsidRPr="0045670F">
              <w:rPr>
                <w:rFonts w:ascii="Calibri" w:hAnsi="Calibri" w:cs="Times New Roman"/>
                <w:sz w:val="20"/>
                <w:highlight w:val="yellow"/>
              </w:rPr>
              <w:t>-</w:t>
            </w:r>
            <w:r w:rsidR="00BB5DEA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BB5DEA"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3D23E3" w:rsidRPr="0045670F">
              <w:rPr>
                <w:rFonts w:ascii="Calibri" w:hAnsi="Calibri" w:cs="Times New Roman"/>
                <w:sz w:val="20"/>
                <w:highlight w:val="yellow"/>
              </w:rPr>
              <w:t>10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3C5B23E6" w14:textId="0567797D" w:rsidR="00E13E67" w:rsidRPr="00573E20" w:rsidRDefault="002C1A6B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Post-training</w:t>
            </w:r>
            <w:r w:rsidR="00CE44F1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 questions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F00C" w14:textId="40D466E6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F329A9" w:rsidRPr="003D0CCF" w14:paraId="7619F5EA" w14:textId="77777777" w:rsidTr="00467728">
        <w:trPr>
          <w:trHeight w:val="57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0B2946B6" w14:textId="2A604D0F" w:rsidR="00A74282" w:rsidRPr="0045670F" w:rsidRDefault="00854D26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3D23E3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  <w:r w:rsidR="00BB5DEA" w:rsidRPr="0045670F">
              <w:rPr>
                <w:rFonts w:ascii="Calibri" w:hAnsi="Calibri" w:cs="Times New Roman"/>
                <w:sz w:val="20"/>
                <w:highlight w:val="yellow"/>
              </w:rPr>
              <w:t>-1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BB5DEA" w:rsidRPr="0045670F">
              <w:rPr>
                <w:rFonts w:ascii="Calibri" w:hAnsi="Calibri" w:cs="Times New Roman"/>
                <w:sz w:val="20"/>
                <w:highlight w:val="yellow"/>
              </w:rPr>
              <w:t>:3</w:t>
            </w:r>
            <w:r w:rsidR="003D23E3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</w:tcPr>
          <w:p w14:paraId="0FC96524" w14:textId="77777777" w:rsidR="00D5292D" w:rsidRDefault="00D5292D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639B29A8" w14:textId="77777777" w:rsidR="009B3EB0" w:rsidRPr="00573E20" w:rsidRDefault="009B3EB0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Course close-out session</w:t>
            </w:r>
          </w:p>
          <w:p w14:paraId="6CEE3863" w14:textId="77777777" w:rsidR="00F94943" w:rsidRPr="00573E20" w:rsidRDefault="00F94943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  <w:p w14:paraId="76D7CCA3" w14:textId="7F15A9F8" w:rsidR="00D37B66" w:rsidRPr="00735B9B" w:rsidRDefault="00D37B66" w:rsidP="00467728">
            <w:pPr>
              <w:pStyle w:val="BodyText"/>
              <w:numPr>
                <w:ilvl w:val="0"/>
                <w:numId w:val="22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735B9B">
              <w:rPr>
                <w:rFonts w:ascii="Calibri" w:hAnsi="Calibri"/>
                <w:b w:val="0"/>
                <w:bCs/>
                <w:sz w:val="20"/>
                <w:lang w:val="en-GB"/>
              </w:rPr>
              <w:t>Evaluation questionnaires</w:t>
            </w:r>
          </w:p>
          <w:p w14:paraId="2A0CBFF1" w14:textId="514431DD" w:rsidR="00D37B66" w:rsidRPr="00735B9B" w:rsidRDefault="00735B9B" w:rsidP="00467728">
            <w:pPr>
              <w:pStyle w:val="BodyText"/>
              <w:numPr>
                <w:ilvl w:val="0"/>
                <w:numId w:val="22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>
              <w:rPr>
                <w:rFonts w:ascii="Calibri" w:hAnsi="Calibri"/>
                <w:b w:val="0"/>
                <w:bCs/>
                <w:sz w:val="20"/>
                <w:lang w:val="en-GB"/>
              </w:rPr>
              <w:t>Course</w:t>
            </w:r>
            <w:r w:rsidR="009B3EB0" w:rsidRPr="00735B9B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 </w:t>
            </w:r>
            <w:r w:rsidR="00B10C66" w:rsidRPr="00735B9B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certificates and </w:t>
            </w:r>
            <w:r w:rsidR="009B3EB0" w:rsidRPr="00735B9B">
              <w:rPr>
                <w:rFonts w:ascii="Calibri" w:hAnsi="Calibri"/>
                <w:b w:val="0"/>
                <w:bCs/>
                <w:sz w:val="20"/>
                <w:lang w:val="en-GB"/>
              </w:rPr>
              <w:t xml:space="preserve">materials </w:t>
            </w:r>
          </w:p>
          <w:p w14:paraId="6FDAE107" w14:textId="07B4842D" w:rsidR="009B3EB0" w:rsidRPr="00735B9B" w:rsidRDefault="009B3EB0" w:rsidP="00467728">
            <w:pPr>
              <w:pStyle w:val="BodyText"/>
              <w:numPr>
                <w:ilvl w:val="0"/>
                <w:numId w:val="22"/>
              </w:numPr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735B9B">
              <w:rPr>
                <w:rFonts w:ascii="Calibri" w:hAnsi="Calibri"/>
                <w:b w:val="0"/>
                <w:bCs/>
                <w:sz w:val="20"/>
                <w:lang w:val="en-GB"/>
              </w:rPr>
              <w:t>Closing remarks</w:t>
            </w:r>
          </w:p>
          <w:p w14:paraId="498A7BAC" w14:textId="2B9ACE6F" w:rsidR="00F94943" w:rsidRPr="00573E20" w:rsidRDefault="00F94943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613B" w14:textId="7EF61018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  <w:tr w:rsidR="00684E89" w:rsidRPr="003D0CCF" w14:paraId="1A33CF7D" w14:textId="77777777" w:rsidTr="00467728">
        <w:trPr>
          <w:trHeight w:val="284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5CFBF7E9" w14:textId="4B7913B6" w:rsidR="00A74282" w:rsidRPr="0045670F" w:rsidRDefault="00E13E67" w:rsidP="002341A5">
            <w:pPr>
              <w:jc w:val="left"/>
              <w:rPr>
                <w:rFonts w:ascii="Calibri" w:hAnsi="Calibri" w:cs="Times New Roman"/>
                <w:i/>
                <w:iCs/>
                <w:sz w:val="20"/>
                <w:highlight w:val="yellow"/>
              </w:rPr>
            </w:pPr>
            <w:r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="0096143D" w:rsidRPr="0045670F">
              <w:rPr>
                <w:rFonts w:ascii="Calibri" w:hAnsi="Calibri" w:cs="Times New Roman"/>
                <w:sz w:val="20"/>
                <w:highlight w:val="yellow"/>
              </w:rPr>
              <w:t>1</w:t>
            </w:r>
            <w:r w:rsidRPr="0045670F">
              <w:rPr>
                <w:rFonts w:ascii="Calibri" w:hAnsi="Calibri" w:cs="Times New Roman"/>
                <w:sz w:val="20"/>
                <w:highlight w:val="yellow"/>
              </w:rPr>
              <w:t>:</w:t>
            </w:r>
            <w:r w:rsidR="00BB5DEA" w:rsidRPr="0045670F">
              <w:rPr>
                <w:rFonts w:ascii="Calibri" w:hAnsi="Calibri" w:cs="Times New Roman"/>
                <w:sz w:val="20"/>
                <w:highlight w:val="yellow"/>
              </w:rPr>
              <w:t>3</w:t>
            </w:r>
            <w:r w:rsidR="003D23E3" w:rsidRPr="0045670F">
              <w:rPr>
                <w:rFonts w:ascii="Calibri" w:hAnsi="Calibri" w:cs="Times New Roman"/>
                <w:sz w:val="20"/>
                <w:highlight w:val="yellow"/>
              </w:rPr>
              <w:t>0</w:t>
            </w:r>
          </w:p>
        </w:tc>
        <w:tc>
          <w:tcPr>
            <w:tcW w:w="589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shd w:val="clear" w:color="auto" w:fill="92D050"/>
            <w:vAlign w:val="center"/>
          </w:tcPr>
          <w:p w14:paraId="496280AF" w14:textId="6A26E375" w:rsidR="00E13E67" w:rsidRPr="00573E20" w:rsidRDefault="00E97CBC" w:rsidP="00467728">
            <w:pPr>
              <w:pStyle w:val="BodyText"/>
              <w:jc w:val="left"/>
              <w:rPr>
                <w:rFonts w:ascii="Calibri" w:hAnsi="Calibri"/>
                <w:b w:val="0"/>
                <w:bCs/>
                <w:sz w:val="20"/>
                <w:lang w:val="en-GB"/>
              </w:rPr>
            </w:pPr>
            <w:r w:rsidRPr="00573E20">
              <w:rPr>
                <w:rFonts w:ascii="Calibri" w:hAnsi="Calibri"/>
                <w:b w:val="0"/>
                <w:bCs/>
                <w:sz w:val="20"/>
                <w:lang w:val="en-GB"/>
              </w:rPr>
              <w:t>Close of workshop</w:t>
            </w:r>
          </w:p>
        </w:tc>
        <w:tc>
          <w:tcPr>
            <w:tcW w:w="2190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2EF87A6" w14:textId="77777777" w:rsidR="00E13E67" w:rsidRPr="00573E20" w:rsidRDefault="00E13E67" w:rsidP="00467728">
            <w:pPr>
              <w:jc w:val="left"/>
              <w:rPr>
                <w:rFonts w:ascii="Calibri" w:hAnsi="Calibri" w:cs="Times New Roman"/>
                <w:sz w:val="20"/>
              </w:rPr>
            </w:pPr>
          </w:p>
        </w:tc>
      </w:tr>
    </w:tbl>
    <w:p w14:paraId="095F3B22" w14:textId="256C4685" w:rsidR="00E13E67" w:rsidRPr="00573E20" w:rsidRDefault="00E13E67">
      <w:pPr>
        <w:rPr>
          <w:rFonts w:ascii="Calibri" w:hAnsi="Calibri"/>
          <w:sz w:val="20"/>
        </w:rPr>
      </w:pPr>
    </w:p>
    <w:p w14:paraId="195552B9" w14:textId="77777777" w:rsidR="0039103C" w:rsidRPr="00573E20" w:rsidRDefault="0039103C">
      <w:pPr>
        <w:rPr>
          <w:rFonts w:ascii="Calibri" w:hAnsi="Calibri"/>
          <w:sz w:val="20"/>
        </w:rPr>
      </w:pPr>
    </w:p>
    <w:p w14:paraId="79533255" w14:textId="77777777" w:rsidR="0039103C" w:rsidRPr="00573E20" w:rsidRDefault="0039103C">
      <w:pPr>
        <w:rPr>
          <w:rFonts w:ascii="Calibri" w:hAnsi="Calibri"/>
          <w:sz w:val="20"/>
        </w:rPr>
      </w:pPr>
    </w:p>
    <w:p w14:paraId="07BEF0C0" w14:textId="77777777" w:rsidR="0039103C" w:rsidRPr="00573E20" w:rsidRDefault="0039103C">
      <w:pPr>
        <w:rPr>
          <w:rFonts w:ascii="Calibri" w:hAnsi="Calibri"/>
          <w:sz w:val="20"/>
        </w:rPr>
      </w:pPr>
    </w:p>
    <w:p w14:paraId="4326B19E" w14:textId="77777777" w:rsidR="0039103C" w:rsidRPr="00573E20" w:rsidRDefault="0039103C">
      <w:pPr>
        <w:rPr>
          <w:rFonts w:ascii="Calibri" w:hAnsi="Calibri"/>
          <w:sz w:val="20"/>
        </w:rPr>
      </w:pPr>
    </w:p>
    <w:p w14:paraId="3E78D942" w14:textId="77777777" w:rsidR="0039103C" w:rsidRPr="00573E20" w:rsidRDefault="0039103C">
      <w:pPr>
        <w:rPr>
          <w:rFonts w:ascii="Calibri" w:hAnsi="Calibri"/>
          <w:sz w:val="20"/>
        </w:rPr>
      </w:pPr>
    </w:p>
    <w:p w14:paraId="3D33912B" w14:textId="77777777" w:rsidR="0039103C" w:rsidRPr="00573E20" w:rsidRDefault="0039103C">
      <w:pPr>
        <w:rPr>
          <w:rFonts w:ascii="Calibri" w:hAnsi="Calibri"/>
          <w:sz w:val="20"/>
        </w:rPr>
      </w:pPr>
    </w:p>
    <w:p w14:paraId="25903E20" w14:textId="03ECC1BD" w:rsidR="0093156C" w:rsidRPr="00573E20" w:rsidRDefault="0093156C" w:rsidP="00A05E07">
      <w:pPr>
        <w:rPr>
          <w:rFonts w:ascii="Calibri" w:hAnsi="Calibri"/>
          <w:sz w:val="20"/>
        </w:rPr>
      </w:pPr>
    </w:p>
    <w:sectPr w:rsidR="0093156C" w:rsidRPr="00573E20" w:rsidSect="00647818">
      <w:pgSz w:w="11906" w:h="16838" w:code="9"/>
      <w:pgMar w:top="1418" w:right="1418" w:bottom="709" w:left="1418" w:header="36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E6EB9" w14:textId="77777777" w:rsidR="00006DE9" w:rsidRDefault="00006DE9">
      <w:r>
        <w:separator/>
      </w:r>
    </w:p>
  </w:endnote>
  <w:endnote w:type="continuationSeparator" w:id="0">
    <w:p w14:paraId="38083172" w14:textId="77777777" w:rsidR="00006DE9" w:rsidRDefault="00006DE9">
      <w:r>
        <w:continuationSeparator/>
      </w:r>
    </w:p>
  </w:endnote>
  <w:endnote w:type="continuationNotice" w:id="1">
    <w:p w14:paraId="7F960095" w14:textId="77777777" w:rsidR="00006DE9" w:rsidRDefault="00006D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B0635" w14:textId="77777777" w:rsidR="001C3D9F" w:rsidRPr="001C3D9F" w:rsidRDefault="001C3D9F">
    <w:pPr>
      <w:pStyle w:val="Footer"/>
      <w:jc w:val="right"/>
      <w:rPr>
        <w:rFonts w:ascii="Source Sans Pro" w:hAnsi="Source Sans Pro"/>
      </w:rPr>
    </w:pPr>
    <w:r w:rsidRPr="001C3D9F">
      <w:rPr>
        <w:rFonts w:ascii="Source Sans Pro" w:hAnsi="Source Sans Pro"/>
      </w:rPr>
      <w:fldChar w:fldCharType="begin"/>
    </w:r>
    <w:r w:rsidRPr="001C3D9F">
      <w:rPr>
        <w:rFonts w:ascii="Source Sans Pro" w:hAnsi="Source Sans Pro"/>
      </w:rPr>
      <w:instrText xml:space="preserve"> PAGE   \* MERGEFORMAT </w:instrText>
    </w:r>
    <w:r w:rsidRPr="001C3D9F">
      <w:rPr>
        <w:rFonts w:ascii="Source Sans Pro" w:hAnsi="Source Sans Pro"/>
      </w:rPr>
      <w:fldChar w:fldCharType="separate"/>
    </w:r>
    <w:r w:rsidRPr="001C3D9F">
      <w:rPr>
        <w:rFonts w:ascii="Source Sans Pro" w:hAnsi="Source Sans Pro"/>
        <w:noProof/>
      </w:rPr>
      <w:t>2</w:t>
    </w:r>
    <w:r w:rsidRPr="001C3D9F">
      <w:rPr>
        <w:rFonts w:ascii="Source Sans Pro" w:hAnsi="Source Sans Pro"/>
        <w:noProof/>
      </w:rPr>
      <w:fldChar w:fldCharType="end"/>
    </w:r>
  </w:p>
  <w:p w14:paraId="606EE172" w14:textId="77777777" w:rsidR="0071771E" w:rsidRPr="001C3D9F" w:rsidRDefault="0071771E">
    <w:pPr>
      <w:pStyle w:val="Footer"/>
      <w:rPr>
        <w:rFonts w:ascii="Source Sans Pro" w:hAnsi="Source Sans P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C978C" w14:textId="77777777" w:rsidR="00006DE9" w:rsidRDefault="00006DE9">
      <w:r>
        <w:separator/>
      </w:r>
    </w:p>
  </w:footnote>
  <w:footnote w:type="continuationSeparator" w:id="0">
    <w:p w14:paraId="34833390" w14:textId="77777777" w:rsidR="00006DE9" w:rsidRDefault="00006DE9">
      <w:r>
        <w:continuationSeparator/>
      </w:r>
    </w:p>
  </w:footnote>
  <w:footnote w:type="continuationNotice" w:id="1">
    <w:p w14:paraId="34FD8896" w14:textId="77777777" w:rsidR="00006DE9" w:rsidRDefault="00006D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63D6" w14:textId="4C098CF5" w:rsidR="00B12BD9" w:rsidRDefault="003E3C17">
    <w:r w:rsidRPr="003E3C17">
      <w:drawing>
        <wp:anchor distT="0" distB="0" distL="114300" distR="114300" simplePos="0" relativeHeight="251659264" behindDoc="0" locked="0" layoutInCell="1" allowOverlap="1" wp14:anchorId="39DDC7BE" wp14:editId="6B43EA37">
          <wp:simplePos x="0" y="0"/>
          <wp:positionH relativeFrom="margin">
            <wp:posOffset>-120650</wp:posOffset>
          </wp:positionH>
          <wp:positionV relativeFrom="paragraph">
            <wp:posOffset>33655</wp:posOffset>
          </wp:positionV>
          <wp:extent cx="1947545" cy="395605"/>
          <wp:effectExtent l="0" t="0" r="0" b="4445"/>
          <wp:wrapNone/>
          <wp:docPr id="1" name="Pictur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8" t="28465" r="32925" b="37263"/>
                  <a:stretch>
                    <a:fillRect/>
                  </a:stretch>
                </pic:blipFill>
                <pic:spPr bwMode="auto">
                  <a:xfrm>
                    <a:off x="0" y="0"/>
                    <a:ext cx="1947545" cy="395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3C17">
      <w:drawing>
        <wp:anchor distT="0" distB="0" distL="114300" distR="114300" simplePos="0" relativeHeight="251661312" behindDoc="0" locked="0" layoutInCell="1" allowOverlap="1" wp14:anchorId="6E393668" wp14:editId="15DD5398">
          <wp:simplePos x="0" y="0"/>
          <wp:positionH relativeFrom="margin">
            <wp:posOffset>4206240</wp:posOffset>
          </wp:positionH>
          <wp:positionV relativeFrom="paragraph">
            <wp:posOffset>-69850</wp:posOffset>
          </wp:positionV>
          <wp:extent cx="1732915" cy="719455"/>
          <wp:effectExtent l="0" t="0" r="635" b="4445"/>
          <wp:wrapNone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29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E3C17">
      <w:drawing>
        <wp:anchor distT="0" distB="0" distL="114300" distR="114300" simplePos="0" relativeHeight="251660288" behindDoc="0" locked="0" layoutInCell="1" allowOverlap="1" wp14:anchorId="3BBA2360" wp14:editId="32E4B60E">
          <wp:simplePos x="0" y="0"/>
          <wp:positionH relativeFrom="margin">
            <wp:align>center</wp:align>
          </wp:positionH>
          <wp:positionV relativeFrom="paragraph">
            <wp:posOffset>-457200</wp:posOffset>
          </wp:positionV>
          <wp:extent cx="1403985" cy="1403985"/>
          <wp:effectExtent l="0" t="0" r="0" b="0"/>
          <wp:wrapNone/>
          <wp:docPr id="3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985" cy="1403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1FC71B" w14:textId="77777777" w:rsidR="003E3C17" w:rsidRDefault="003E3C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F1FA8" w14:textId="77777777" w:rsidR="003F57BA" w:rsidRDefault="003F57BA" w:rsidP="003F57BA">
    <w:pPr>
      <w:pStyle w:val="Header"/>
      <w:jc w:val="center"/>
      <w:rPr>
        <w:b/>
        <w:bCs/>
        <w:sz w:val="28"/>
        <w:szCs w:val="28"/>
      </w:rPr>
    </w:pPr>
    <w:r w:rsidRPr="00886658">
      <w:rPr>
        <w:b/>
        <w:bCs/>
        <w:sz w:val="28"/>
        <w:szCs w:val="28"/>
      </w:rPr>
      <w:t>NATIONAL WORKSHOP ON MARPOL Annex VI</w:t>
    </w:r>
  </w:p>
  <w:p w14:paraId="6DCE54BB" w14:textId="77777777" w:rsidR="003F57BA" w:rsidRPr="003F57BA" w:rsidRDefault="003F57BA" w:rsidP="003F57BA">
    <w:pPr>
      <w:pStyle w:val="Header"/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Cairo, </w:t>
    </w:r>
    <w:proofErr w:type="spellStart"/>
    <w:r>
      <w:rPr>
        <w:b/>
        <w:bCs/>
        <w:sz w:val="28"/>
        <w:szCs w:val="28"/>
      </w:rPr>
      <w:t>Ramsis</w:t>
    </w:r>
    <w:proofErr w:type="spellEnd"/>
    <w:r>
      <w:rPr>
        <w:b/>
        <w:bCs/>
        <w:sz w:val="28"/>
        <w:szCs w:val="28"/>
      </w:rPr>
      <w:t xml:space="preserve"> Hilton, July 24-26,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1CCA" w14:textId="77777777" w:rsidR="00BC23A3" w:rsidRPr="003813EA" w:rsidRDefault="00BC23A3" w:rsidP="003813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66C9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30DB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18444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D098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A063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62A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1C6E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CCB6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F83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4609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377071"/>
    <w:multiLevelType w:val="multilevel"/>
    <w:tmpl w:val="F1F61DF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166"/>
        </w:tabs>
        <w:ind w:left="116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6592FC9"/>
    <w:multiLevelType w:val="hybridMultilevel"/>
    <w:tmpl w:val="98A47B5C"/>
    <w:lvl w:ilvl="0" w:tplc="0809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</w:rPr>
    </w:lvl>
    <w:lvl w:ilvl="1" w:tplc="18328D52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091A4AA1"/>
    <w:multiLevelType w:val="hybridMultilevel"/>
    <w:tmpl w:val="6840D9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3769FB"/>
    <w:multiLevelType w:val="hybridMultilevel"/>
    <w:tmpl w:val="27D43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5908AA"/>
    <w:multiLevelType w:val="hybridMultilevel"/>
    <w:tmpl w:val="452C15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38630F1"/>
    <w:multiLevelType w:val="multilevel"/>
    <w:tmpl w:val="8A22E4E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ind w:left="116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D40E2B"/>
    <w:multiLevelType w:val="multilevel"/>
    <w:tmpl w:val="F1F61DF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166"/>
        </w:tabs>
        <w:ind w:left="116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520F62"/>
    <w:multiLevelType w:val="multilevel"/>
    <w:tmpl w:val="8A22E4E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ind w:left="116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3C029B2"/>
    <w:multiLevelType w:val="hybridMultilevel"/>
    <w:tmpl w:val="AD948E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355"/>
    <w:multiLevelType w:val="hybridMultilevel"/>
    <w:tmpl w:val="E5DE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3FB4"/>
    <w:multiLevelType w:val="hybridMultilevel"/>
    <w:tmpl w:val="478C4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53C12"/>
    <w:multiLevelType w:val="multilevel"/>
    <w:tmpl w:val="97680DBA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ascii="Symbol" w:hAnsi="Symbol" w:hint="default"/>
        <w:sz w:val="20"/>
      </w:rPr>
    </w:lvl>
    <w:lvl w:ilvl="2">
      <w:numFmt w:val="bullet"/>
      <w:lvlText w:val="•"/>
      <w:lvlJc w:val="left"/>
      <w:pPr>
        <w:ind w:left="1166" w:hanging="360"/>
      </w:pPr>
      <w:rPr>
        <w:rFonts w:ascii="Source Sans Pro" w:eastAsia="Malgun Gothic" w:hAnsi="Source Sans Pro" w:cs="Times New Roman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8391611"/>
    <w:multiLevelType w:val="hybridMultilevel"/>
    <w:tmpl w:val="69BE2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B1747"/>
    <w:multiLevelType w:val="hybridMultilevel"/>
    <w:tmpl w:val="46EC5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571BC"/>
    <w:multiLevelType w:val="multilevel"/>
    <w:tmpl w:val="8A22E4E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ind w:left="116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60C74A9"/>
    <w:multiLevelType w:val="hybridMultilevel"/>
    <w:tmpl w:val="A920DD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294B7D"/>
    <w:multiLevelType w:val="multilevel"/>
    <w:tmpl w:val="8A22E4E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ind w:left="116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8D95E31"/>
    <w:multiLevelType w:val="hybridMultilevel"/>
    <w:tmpl w:val="9C2A8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05F00"/>
    <w:multiLevelType w:val="hybridMultilevel"/>
    <w:tmpl w:val="16F65BBC"/>
    <w:lvl w:ilvl="0" w:tplc="2F66C9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3051B05"/>
    <w:multiLevelType w:val="hybridMultilevel"/>
    <w:tmpl w:val="F5C413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B2714"/>
    <w:multiLevelType w:val="multilevel"/>
    <w:tmpl w:val="97680DBA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ascii="Symbol" w:hAnsi="Symbol" w:hint="default"/>
        <w:sz w:val="20"/>
      </w:rPr>
    </w:lvl>
    <w:lvl w:ilvl="2">
      <w:numFmt w:val="bullet"/>
      <w:lvlText w:val="•"/>
      <w:lvlJc w:val="left"/>
      <w:pPr>
        <w:ind w:left="1166" w:hanging="360"/>
      </w:pPr>
      <w:rPr>
        <w:rFonts w:ascii="Source Sans Pro" w:eastAsia="Malgun Gothic" w:hAnsi="Source Sans Pro" w:cs="Times New Roman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95F594F"/>
    <w:multiLevelType w:val="multilevel"/>
    <w:tmpl w:val="EAAEAA76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ascii="Symbol" w:hAnsi="Symbol" w:hint="default"/>
        <w:sz w:val="20"/>
      </w:rPr>
    </w:lvl>
    <w:lvl w:ilvl="2">
      <w:numFmt w:val="bullet"/>
      <w:lvlText w:val="•"/>
      <w:lvlJc w:val="left"/>
      <w:pPr>
        <w:ind w:left="1166" w:hanging="360"/>
      </w:pPr>
      <w:rPr>
        <w:rFonts w:ascii="Source Sans Pro" w:eastAsia="Malgun Gothic" w:hAnsi="Source Sans Pro" w:cs="Times New Roman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2C14B7F"/>
    <w:multiLevelType w:val="hybridMultilevel"/>
    <w:tmpl w:val="1EE834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A522E"/>
    <w:multiLevelType w:val="hybridMultilevel"/>
    <w:tmpl w:val="D1BED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91459"/>
    <w:multiLevelType w:val="hybridMultilevel"/>
    <w:tmpl w:val="B4B051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DC3990"/>
    <w:multiLevelType w:val="hybridMultilevel"/>
    <w:tmpl w:val="164E07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D0351"/>
    <w:multiLevelType w:val="hybridMultilevel"/>
    <w:tmpl w:val="EDA0D96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5D1C7C"/>
    <w:multiLevelType w:val="hybridMultilevel"/>
    <w:tmpl w:val="EFE00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91E11"/>
    <w:multiLevelType w:val="hybridMultilevel"/>
    <w:tmpl w:val="2968D862"/>
    <w:lvl w:ilvl="0" w:tplc="C080965A">
      <w:numFmt w:val="bullet"/>
      <w:lvlText w:val="•"/>
      <w:lvlJc w:val="left"/>
      <w:pPr>
        <w:ind w:left="1220" w:hanging="860"/>
      </w:pPr>
      <w:rPr>
        <w:rFonts w:ascii="Source Sans Pro" w:eastAsia="Malgun Gothic" w:hAnsi="Source Sans Pro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A40A61"/>
    <w:multiLevelType w:val="multilevel"/>
    <w:tmpl w:val="BF18858C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36"/>
  </w:num>
  <w:num w:numId="13">
    <w:abstractNumId w:val="12"/>
  </w:num>
  <w:num w:numId="14">
    <w:abstractNumId w:val="29"/>
  </w:num>
  <w:num w:numId="15">
    <w:abstractNumId w:val="20"/>
  </w:num>
  <w:num w:numId="16">
    <w:abstractNumId w:val="28"/>
  </w:num>
  <w:num w:numId="17">
    <w:abstractNumId w:val="35"/>
  </w:num>
  <w:num w:numId="18">
    <w:abstractNumId w:val="27"/>
  </w:num>
  <w:num w:numId="19">
    <w:abstractNumId w:val="19"/>
  </w:num>
  <w:num w:numId="20">
    <w:abstractNumId w:val="22"/>
  </w:num>
  <w:num w:numId="21">
    <w:abstractNumId w:val="32"/>
  </w:num>
  <w:num w:numId="22">
    <w:abstractNumId w:val="18"/>
  </w:num>
  <w:num w:numId="23">
    <w:abstractNumId w:val="37"/>
  </w:num>
  <w:num w:numId="24">
    <w:abstractNumId w:val="13"/>
  </w:num>
  <w:num w:numId="25">
    <w:abstractNumId w:val="23"/>
  </w:num>
  <w:num w:numId="26">
    <w:abstractNumId w:val="38"/>
  </w:num>
  <w:num w:numId="27">
    <w:abstractNumId w:val="10"/>
  </w:num>
  <w:num w:numId="28">
    <w:abstractNumId w:val="16"/>
  </w:num>
  <w:num w:numId="29">
    <w:abstractNumId w:val="26"/>
  </w:num>
  <w:num w:numId="30">
    <w:abstractNumId w:val="17"/>
  </w:num>
  <w:num w:numId="31">
    <w:abstractNumId w:val="24"/>
  </w:num>
  <w:num w:numId="32">
    <w:abstractNumId w:val="14"/>
  </w:num>
  <w:num w:numId="33">
    <w:abstractNumId w:val="34"/>
  </w:num>
  <w:num w:numId="34">
    <w:abstractNumId w:val="25"/>
  </w:num>
  <w:num w:numId="35">
    <w:abstractNumId w:val="33"/>
  </w:num>
  <w:num w:numId="36">
    <w:abstractNumId w:val="15"/>
  </w:num>
  <w:num w:numId="37">
    <w:abstractNumId w:val="21"/>
  </w:num>
  <w:num w:numId="38">
    <w:abstractNumId w:val="30"/>
  </w:num>
  <w:num w:numId="39">
    <w:abstractNumId w:val="31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51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E07"/>
    <w:rsid w:val="00000AAB"/>
    <w:rsid w:val="00004F8B"/>
    <w:rsid w:val="00006DE9"/>
    <w:rsid w:val="000101E5"/>
    <w:rsid w:val="00012663"/>
    <w:rsid w:val="00014A7D"/>
    <w:rsid w:val="000178E8"/>
    <w:rsid w:val="00022A88"/>
    <w:rsid w:val="00022EE5"/>
    <w:rsid w:val="0002467F"/>
    <w:rsid w:val="000247B3"/>
    <w:rsid w:val="00030776"/>
    <w:rsid w:val="00033D87"/>
    <w:rsid w:val="00045E7F"/>
    <w:rsid w:val="000478B1"/>
    <w:rsid w:val="0005003F"/>
    <w:rsid w:val="00054F30"/>
    <w:rsid w:val="00055A8D"/>
    <w:rsid w:val="0005616F"/>
    <w:rsid w:val="00060B2D"/>
    <w:rsid w:val="00060CA9"/>
    <w:rsid w:val="00062098"/>
    <w:rsid w:val="000636CC"/>
    <w:rsid w:val="00067844"/>
    <w:rsid w:val="00073487"/>
    <w:rsid w:val="000742D2"/>
    <w:rsid w:val="00080A04"/>
    <w:rsid w:val="00081CAE"/>
    <w:rsid w:val="00083972"/>
    <w:rsid w:val="00085776"/>
    <w:rsid w:val="000873FE"/>
    <w:rsid w:val="000875D2"/>
    <w:rsid w:val="00091CDA"/>
    <w:rsid w:val="00093406"/>
    <w:rsid w:val="00093B61"/>
    <w:rsid w:val="000947DC"/>
    <w:rsid w:val="000A769F"/>
    <w:rsid w:val="000B23E7"/>
    <w:rsid w:val="000B52A7"/>
    <w:rsid w:val="000C08DE"/>
    <w:rsid w:val="000C2744"/>
    <w:rsid w:val="000D07C2"/>
    <w:rsid w:val="000D0B40"/>
    <w:rsid w:val="000E077E"/>
    <w:rsid w:val="000E2810"/>
    <w:rsid w:val="000E49EE"/>
    <w:rsid w:val="000E6E98"/>
    <w:rsid w:val="000F0755"/>
    <w:rsid w:val="000F3A62"/>
    <w:rsid w:val="000F5D32"/>
    <w:rsid w:val="001022F4"/>
    <w:rsid w:val="001035C3"/>
    <w:rsid w:val="0010584D"/>
    <w:rsid w:val="00105D47"/>
    <w:rsid w:val="001118B6"/>
    <w:rsid w:val="001152D3"/>
    <w:rsid w:val="0011585C"/>
    <w:rsid w:val="001165E9"/>
    <w:rsid w:val="001226B7"/>
    <w:rsid w:val="00122BAD"/>
    <w:rsid w:val="00126DFE"/>
    <w:rsid w:val="0013071F"/>
    <w:rsid w:val="00144A8E"/>
    <w:rsid w:val="00145CD5"/>
    <w:rsid w:val="00147596"/>
    <w:rsid w:val="00151D35"/>
    <w:rsid w:val="00153E7B"/>
    <w:rsid w:val="00157081"/>
    <w:rsid w:val="001576DC"/>
    <w:rsid w:val="001616EA"/>
    <w:rsid w:val="0016687B"/>
    <w:rsid w:val="00166A91"/>
    <w:rsid w:val="00175544"/>
    <w:rsid w:val="00176EA5"/>
    <w:rsid w:val="00177031"/>
    <w:rsid w:val="00182021"/>
    <w:rsid w:val="00185465"/>
    <w:rsid w:val="001854B7"/>
    <w:rsid w:val="00187594"/>
    <w:rsid w:val="00190706"/>
    <w:rsid w:val="00190B3D"/>
    <w:rsid w:val="001913E1"/>
    <w:rsid w:val="0019251E"/>
    <w:rsid w:val="00194D28"/>
    <w:rsid w:val="001C3D9F"/>
    <w:rsid w:val="001C4502"/>
    <w:rsid w:val="001D1542"/>
    <w:rsid w:val="001D1CB7"/>
    <w:rsid w:val="001D2EA8"/>
    <w:rsid w:val="001E651A"/>
    <w:rsid w:val="001F1370"/>
    <w:rsid w:val="001F207B"/>
    <w:rsid w:val="001F3FF6"/>
    <w:rsid w:val="001F4EAD"/>
    <w:rsid w:val="001F69BE"/>
    <w:rsid w:val="00200155"/>
    <w:rsid w:val="00203733"/>
    <w:rsid w:val="0021226A"/>
    <w:rsid w:val="00212717"/>
    <w:rsid w:val="00213282"/>
    <w:rsid w:val="0021350E"/>
    <w:rsid w:val="00217E0B"/>
    <w:rsid w:val="002249FE"/>
    <w:rsid w:val="002276B4"/>
    <w:rsid w:val="00231890"/>
    <w:rsid w:val="002341A5"/>
    <w:rsid w:val="0025441D"/>
    <w:rsid w:val="00255639"/>
    <w:rsid w:val="002603B7"/>
    <w:rsid w:val="002627C3"/>
    <w:rsid w:val="00262906"/>
    <w:rsid w:val="00262CA8"/>
    <w:rsid w:val="0026513F"/>
    <w:rsid w:val="00265A24"/>
    <w:rsid w:val="00265B30"/>
    <w:rsid w:val="00267E70"/>
    <w:rsid w:val="00272614"/>
    <w:rsid w:val="00272664"/>
    <w:rsid w:val="002726AB"/>
    <w:rsid w:val="002770CA"/>
    <w:rsid w:val="00277699"/>
    <w:rsid w:val="00277F24"/>
    <w:rsid w:val="0028258B"/>
    <w:rsid w:val="00283D00"/>
    <w:rsid w:val="002849A3"/>
    <w:rsid w:val="00287624"/>
    <w:rsid w:val="00296E96"/>
    <w:rsid w:val="002B0A07"/>
    <w:rsid w:val="002B18CB"/>
    <w:rsid w:val="002C1A6B"/>
    <w:rsid w:val="002C4303"/>
    <w:rsid w:val="002D333C"/>
    <w:rsid w:val="002E41B0"/>
    <w:rsid w:val="002E45BB"/>
    <w:rsid w:val="002E4E41"/>
    <w:rsid w:val="002F074E"/>
    <w:rsid w:val="002F2CF3"/>
    <w:rsid w:val="002F447A"/>
    <w:rsid w:val="002F52F9"/>
    <w:rsid w:val="0030001C"/>
    <w:rsid w:val="003006F3"/>
    <w:rsid w:val="003017CD"/>
    <w:rsid w:val="00302466"/>
    <w:rsid w:val="00305E33"/>
    <w:rsid w:val="00307013"/>
    <w:rsid w:val="00313FAF"/>
    <w:rsid w:val="00315719"/>
    <w:rsid w:val="00325B91"/>
    <w:rsid w:val="00326E34"/>
    <w:rsid w:val="003304B2"/>
    <w:rsid w:val="00332EBE"/>
    <w:rsid w:val="00333073"/>
    <w:rsid w:val="00333262"/>
    <w:rsid w:val="0033348E"/>
    <w:rsid w:val="003402FF"/>
    <w:rsid w:val="00340A55"/>
    <w:rsid w:val="00342886"/>
    <w:rsid w:val="0034301C"/>
    <w:rsid w:val="00343066"/>
    <w:rsid w:val="00343A44"/>
    <w:rsid w:val="00343AF5"/>
    <w:rsid w:val="00343E91"/>
    <w:rsid w:val="003442C2"/>
    <w:rsid w:val="00345677"/>
    <w:rsid w:val="003516EC"/>
    <w:rsid w:val="003525E0"/>
    <w:rsid w:val="003545F8"/>
    <w:rsid w:val="00362B55"/>
    <w:rsid w:val="003813EA"/>
    <w:rsid w:val="00384A2E"/>
    <w:rsid w:val="00384CFD"/>
    <w:rsid w:val="003860F4"/>
    <w:rsid w:val="0038676C"/>
    <w:rsid w:val="0039103C"/>
    <w:rsid w:val="00391340"/>
    <w:rsid w:val="00395053"/>
    <w:rsid w:val="00396433"/>
    <w:rsid w:val="003A7105"/>
    <w:rsid w:val="003A746A"/>
    <w:rsid w:val="003B1783"/>
    <w:rsid w:val="003B6295"/>
    <w:rsid w:val="003B644B"/>
    <w:rsid w:val="003C42F6"/>
    <w:rsid w:val="003C4492"/>
    <w:rsid w:val="003D0CCF"/>
    <w:rsid w:val="003D140D"/>
    <w:rsid w:val="003D23E3"/>
    <w:rsid w:val="003E1153"/>
    <w:rsid w:val="003E13C1"/>
    <w:rsid w:val="003E293B"/>
    <w:rsid w:val="003E3C17"/>
    <w:rsid w:val="003F0093"/>
    <w:rsid w:val="003F19E4"/>
    <w:rsid w:val="003F52AD"/>
    <w:rsid w:val="003F57BA"/>
    <w:rsid w:val="003F6C29"/>
    <w:rsid w:val="004045F9"/>
    <w:rsid w:val="00414189"/>
    <w:rsid w:val="004143C2"/>
    <w:rsid w:val="004171A0"/>
    <w:rsid w:val="00417EAE"/>
    <w:rsid w:val="004221FB"/>
    <w:rsid w:val="00423415"/>
    <w:rsid w:val="00431E33"/>
    <w:rsid w:val="00434798"/>
    <w:rsid w:val="00436DC5"/>
    <w:rsid w:val="00437C93"/>
    <w:rsid w:val="00441585"/>
    <w:rsid w:val="00451FD5"/>
    <w:rsid w:val="00453717"/>
    <w:rsid w:val="0045670F"/>
    <w:rsid w:val="004622A9"/>
    <w:rsid w:val="00467728"/>
    <w:rsid w:val="00470DCA"/>
    <w:rsid w:val="00471BD5"/>
    <w:rsid w:val="00472435"/>
    <w:rsid w:val="00473C62"/>
    <w:rsid w:val="00475883"/>
    <w:rsid w:val="00475C26"/>
    <w:rsid w:val="0048047D"/>
    <w:rsid w:val="00486201"/>
    <w:rsid w:val="0048697F"/>
    <w:rsid w:val="00490468"/>
    <w:rsid w:val="004912E3"/>
    <w:rsid w:val="00491B2B"/>
    <w:rsid w:val="00491DCA"/>
    <w:rsid w:val="0049560E"/>
    <w:rsid w:val="00496315"/>
    <w:rsid w:val="004A3938"/>
    <w:rsid w:val="004A6A02"/>
    <w:rsid w:val="004A6F64"/>
    <w:rsid w:val="004B124B"/>
    <w:rsid w:val="004B1836"/>
    <w:rsid w:val="004B3A95"/>
    <w:rsid w:val="004B61FC"/>
    <w:rsid w:val="004C1BE0"/>
    <w:rsid w:val="004C2354"/>
    <w:rsid w:val="004C270D"/>
    <w:rsid w:val="004C4AD7"/>
    <w:rsid w:val="004C6651"/>
    <w:rsid w:val="004D207C"/>
    <w:rsid w:val="004D3033"/>
    <w:rsid w:val="004D4521"/>
    <w:rsid w:val="004D6E9F"/>
    <w:rsid w:val="004E55A6"/>
    <w:rsid w:val="004F3738"/>
    <w:rsid w:val="004F5432"/>
    <w:rsid w:val="004F7CF5"/>
    <w:rsid w:val="00510470"/>
    <w:rsid w:val="00515A53"/>
    <w:rsid w:val="005167B3"/>
    <w:rsid w:val="0051759F"/>
    <w:rsid w:val="005254D2"/>
    <w:rsid w:val="00526A2D"/>
    <w:rsid w:val="0052792C"/>
    <w:rsid w:val="005354B9"/>
    <w:rsid w:val="005417EB"/>
    <w:rsid w:val="00542F53"/>
    <w:rsid w:val="0055427B"/>
    <w:rsid w:val="00555ACE"/>
    <w:rsid w:val="00555E5C"/>
    <w:rsid w:val="005605DD"/>
    <w:rsid w:val="0056087D"/>
    <w:rsid w:val="005613FD"/>
    <w:rsid w:val="005635E0"/>
    <w:rsid w:val="0056413F"/>
    <w:rsid w:val="00564B30"/>
    <w:rsid w:val="00564FF8"/>
    <w:rsid w:val="005654AB"/>
    <w:rsid w:val="00573E20"/>
    <w:rsid w:val="00583165"/>
    <w:rsid w:val="005853F0"/>
    <w:rsid w:val="005859B8"/>
    <w:rsid w:val="0058601E"/>
    <w:rsid w:val="00590412"/>
    <w:rsid w:val="005A0B50"/>
    <w:rsid w:val="005A521D"/>
    <w:rsid w:val="005A5582"/>
    <w:rsid w:val="005A7DA3"/>
    <w:rsid w:val="005B5229"/>
    <w:rsid w:val="005B5C03"/>
    <w:rsid w:val="005B7CE5"/>
    <w:rsid w:val="005D1EA0"/>
    <w:rsid w:val="005E314B"/>
    <w:rsid w:val="005E5072"/>
    <w:rsid w:val="005E543A"/>
    <w:rsid w:val="005E6BEB"/>
    <w:rsid w:val="005E78B9"/>
    <w:rsid w:val="005F1191"/>
    <w:rsid w:val="005F1CC0"/>
    <w:rsid w:val="005F29FF"/>
    <w:rsid w:val="00605B02"/>
    <w:rsid w:val="0060678A"/>
    <w:rsid w:val="00611015"/>
    <w:rsid w:val="006112DD"/>
    <w:rsid w:val="00614C06"/>
    <w:rsid w:val="006237E5"/>
    <w:rsid w:val="006249B8"/>
    <w:rsid w:val="00631F16"/>
    <w:rsid w:val="006327AB"/>
    <w:rsid w:val="006336EB"/>
    <w:rsid w:val="00635063"/>
    <w:rsid w:val="00636372"/>
    <w:rsid w:val="00643380"/>
    <w:rsid w:val="00643EBC"/>
    <w:rsid w:val="00645F2C"/>
    <w:rsid w:val="00646D4D"/>
    <w:rsid w:val="00647818"/>
    <w:rsid w:val="00647F9D"/>
    <w:rsid w:val="00650AB7"/>
    <w:rsid w:val="0065466E"/>
    <w:rsid w:val="00654FE9"/>
    <w:rsid w:val="00655007"/>
    <w:rsid w:val="006611D1"/>
    <w:rsid w:val="00661D14"/>
    <w:rsid w:val="0067222A"/>
    <w:rsid w:val="00674284"/>
    <w:rsid w:val="00675589"/>
    <w:rsid w:val="00681B5C"/>
    <w:rsid w:val="00682D5F"/>
    <w:rsid w:val="00684E89"/>
    <w:rsid w:val="00685C38"/>
    <w:rsid w:val="00693E92"/>
    <w:rsid w:val="006945A3"/>
    <w:rsid w:val="00697B97"/>
    <w:rsid w:val="006B1BB8"/>
    <w:rsid w:val="006B3A6C"/>
    <w:rsid w:val="006B4E2D"/>
    <w:rsid w:val="006B5214"/>
    <w:rsid w:val="006B5D52"/>
    <w:rsid w:val="006B6D14"/>
    <w:rsid w:val="006B7A18"/>
    <w:rsid w:val="006C2638"/>
    <w:rsid w:val="006D0EF6"/>
    <w:rsid w:val="006D309C"/>
    <w:rsid w:val="006D4048"/>
    <w:rsid w:val="006E20A1"/>
    <w:rsid w:val="006E5F6E"/>
    <w:rsid w:val="006E791F"/>
    <w:rsid w:val="006F30D9"/>
    <w:rsid w:val="006F4A8A"/>
    <w:rsid w:val="006F5F76"/>
    <w:rsid w:val="006F65CF"/>
    <w:rsid w:val="007013A2"/>
    <w:rsid w:val="007053FB"/>
    <w:rsid w:val="007109EB"/>
    <w:rsid w:val="00715C57"/>
    <w:rsid w:val="0071771E"/>
    <w:rsid w:val="007202C9"/>
    <w:rsid w:val="00721E8C"/>
    <w:rsid w:val="0072448C"/>
    <w:rsid w:val="0072784E"/>
    <w:rsid w:val="00727FB8"/>
    <w:rsid w:val="00730075"/>
    <w:rsid w:val="007345F0"/>
    <w:rsid w:val="00735712"/>
    <w:rsid w:val="00735AF9"/>
    <w:rsid w:val="00735B9B"/>
    <w:rsid w:val="007461E5"/>
    <w:rsid w:val="00747557"/>
    <w:rsid w:val="007509D1"/>
    <w:rsid w:val="00750F75"/>
    <w:rsid w:val="00753DE0"/>
    <w:rsid w:val="007561FA"/>
    <w:rsid w:val="00757E56"/>
    <w:rsid w:val="00761E8C"/>
    <w:rsid w:val="007630E6"/>
    <w:rsid w:val="00764BFF"/>
    <w:rsid w:val="00765620"/>
    <w:rsid w:val="007718CC"/>
    <w:rsid w:val="00774F84"/>
    <w:rsid w:val="00775457"/>
    <w:rsid w:val="00775837"/>
    <w:rsid w:val="0077654F"/>
    <w:rsid w:val="0077756B"/>
    <w:rsid w:val="007825C0"/>
    <w:rsid w:val="00787F12"/>
    <w:rsid w:val="00787F2A"/>
    <w:rsid w:val="007912C5"/>
    <w:rsid w:val="00792683"/>
    <w:rsid w:val="00793D57"/>
    <w:rsid w:val="007A18F4"/>
    <w:rsid w:val="007A40A9"/>
    <w:rsid w:val="007A52BF"/>
    <w:rsid w:val="007B056A"/>
    <w:rsid w:val="007B1E5A"/>
    <w:rsid w:val="007B4C90"/>
    <w:rsid w:val="007B6288"/>
    <w:rsid w:val="007C05A3"/>
    <w:rsid w:val="007C3981"/>
    <w:rsid w:val="007C4CC0"/>
    <w:rsid w:val="007D3828"/>
    <w:rsid w:val="007D68D1"/>
    <w:rsid w:val="007D73DB"/>
    <w:rsid w:val="007E010B"/>
    <w:rsid w:val="007E1827"/>
    <w:rsid w:val="007E5563"/>
    <w:rsid w:val="007E5775"/>
    <w:rsid w:val="007E58E6"/>
    <w:rsid w:val="007E60C8"/>
    <w:rsid w:val="00800369"/>
    <w:rsid w:val="00801FB1"/>
    <w:rsid w:val="00804AAC"/>
    <w:rsid w:val="00810E61"/>
    <w:rsid w:val="0081439E"/>
    <w:rsid w:val="00815129"/>
    <w:rsid w:val="00815526"/>
    <w:rsid w:val="0081554E"/>
    <w:rsid w:val="00817E45"/>
    <w:rsid w:val="00820F05"/>
    <w:rsid w:val="00823E49"/>
    <w:rsid w:val="008260EF"/>
    <w:rsid w:val="00831D76"/>
    <w:rsid w:val="00831D97"/>
    <w:rsid w:val="008329CE"/>
    <w:rsid w:val="00834E37"/>
    <w:rsid w:val="00835ED4"/>
    <w:rsid w:val="00836E07"/>
    <w:rsid w:val="008374ED"/>
    <w:rsid w:val="00843B52"/>
    <w:rsid w:val="0084749F"/>
    <w:rsid w:val="00847976"/>
    <w:rsid w:val="00850774"/>
    <w:rsid w:val="008509F5"/>
    <w:rsid w:val="00850B96"/>
    <w:rsid w:val="00851AC5"/>
    <w:rsid w:val="00854D26"/>
    <w:rsid w:val="00855C4F"/>
    <w:rsid w:val="00856FF8"/>
    <w:rsid w:val="00857B36"/>
    <w:rsid w:val="00865384"/>
    <w:rsid w:val="00875146"/>
    <w:rsid w:val="008806C2"/>
    <w:rsid w:val="00881803"/>
    <w:rsid w:val="00882461"/>
    <w:rsid w:val="00884ACB"/>
    <w:rsid w:val="00886658"/>
    <w:rsid w:val="00890161"/>
    <w:rsid w:val="008927DC"/>
    <w:rsid w:val="00895B1B"/>
    <w:rsid w:val="008967F4"/>
    <w:rsid w:val="008A030C"/>
    <w:rsid w:val="008A239D"/>
    <w:rsid w:val="008A2915"/>
    <w:rsid w:val="008A435F"/>
    <w:rsid w:val="008A72E6"/>
    <w:rsid w:val="008B46F4"/>
    <w:rsid w:val="008B4744"/>
    <w:rsid w:val="008B7062"/>
    <w:rsid w:val="008B7801"/>
    <w:rsid w:val="008C03B8"/>
    <w:rsid w:val="008C21AB"/>
    <w:rsid w:val="008C26F8"/>
    <w:rsid w:val="008C33C8"/>
    <w:rsid w:val="008C4BD3"/>
    <w:rsid w:val="008C5A77"/>
    <w:rsid w:val="008D0FB8"/>
    <w:rsid w:val="008D2874"/>
    <w:rsid w:val="008D401B"/>
    <w:rsid w:val="008E01FE"/>
    <w:rsid w:val="008E17B2"/>
    <w:rsid w:val="008E1E9B"/>
    <w:rsid w:val="008E2BD2"/>
    <w:rsid w:val="008E4553"/>
    <w:rsid w:val="008E4C34"/>
    <w:rsid w:val="008E54E0"/>
    <w:rsid w:val="008E68BC"/>
    <w:rsid w:val="008F1C94"/>
    <w:rsid w:val="008F20A2"/>
    <w:rsid w:val="008F26A5"/>
    <w:rsid w:val="008F352F"/>
    <w:rsid w:val="008F3CA5"/>
    <w:rsid w:val="008F493D"/>
    <w:rsid w:val="008F5689"/>
    <w:rsid w:val="00900E0C"/>
    <w:rsid w:val="0090269C"/>
    <w:rsid w:val="00903A13"/>
    <w:rsid w:val="0090423F"/>
    <w:rsid w:val="00906DE0"/>
    <w:rsid w:val="00917BCA"/>
    <w:rsid w:val="00917C16"/>
    <w:rsid w:val="0092032D"/>
    <w:rsid w:val="0092117D"/>
    <w:rsid w:val="009248B0"/>
    <w:rsid w:val="00925853"/>
    <w:rsid w:val="0093156C"/>
    <w:rsid w:val="00932404"/>
    <w:rsid w:val="009332DB"/>
    <w:rsid w:val="00934ACB"/>
    <w:rsid w:val="009438E9"/>
    <w:rsid w:val="00944C95"/>
    <w:rsid w:val="0095262E"/>
    <w:rsid w:val="009544EC"/>
    <w:rsid w:val="00960060"/>
    <w:rsid w:val="00961224"/>
    <w:rsid w:val="009613A2"/>
    <w:rsid w:val="0096143D"/>
    <w:rsid w:val="00961590"/>
    <w:rsid w:val="0096637E"/>
    <w:rsid w:val="00974F7D"/>
    <w:rsid w:val="00975195"/>
    <w:rsid w:val="00976BF9"/>
    <w:rsid w:val="00986584"/>
    <w:rsid w:val="00993C79"/>
    <w:rsid w:val="009A11C7"/>
    <w:rsid w:val="009A5547"/>
    <w:rsid w:val="009A6308"/>
    <w:rsid w:val="009B0FF3"/>
    <w:rsid w:val="009B180E"/>
    <w:rsid w:val="009B2EA1"/>
    <w:rsid w:val="009B3EB0"/>
    <w:rsid w:val="009B43E4"/>
    <w:rsid w:val="009B45B1"/>
    <w:rsid w:val="009C3581"/>
    <w:rsid w:val="009D6291"/>
    <w:rsid w:val="009E5627"/>
    <w:rsid w:val="009E5BA3"/>
    <w:rsid w:val="009E6BB0"/>
    <w:rsid w:val="009E79F8"/>
    <w:rsid w:val="009F088F"/>
    <w:rsid w:val="009F122D"/>
    <w:rsid w:val="009F322D"/>
    <w:rsid w:val="009F54E7"/>
    <w:rsid w:val="00A007E7"/>
    <w:rsid w:val="00A04068"/>
    <w:rsid w:val="00A04852"/>
    <w:rsid w:val="00A05E07"/>
    <w:rsid w:val="00A159FF"/>
    <w:rsid w:val="00A170B8"/>
    <w:rsid w:val="00A2142C"/>
    <w:rsid w:val="00A2575E"/>
    <w:rsid w:val="00A2708F"/>
    <w:rsid w:val="00A3052E"/>
    <w:rsid w:val="00A360A2"/>
    <w:rsid w:val="00A418D9"/>
    <w:rsid w:val="00A4244A"/>
    <w:rsid w:val="00A44B74"/>
    <w:rsid w:val="00A54730"/>
    <w:rsid w:val="00A65A4B"/>
    <w:rsid w:val="00A7058B"/>
    <w:rsid w:val="00A72146"/>
    <w:rsid w:val="00A72896"/>
    <w:rsid w:val="00A74282"/>
    <w:rsid w:val="00A76242"/>
    <w:rsid w:val="00A774E5"/>
    <w:rsid w:val="00A77E5E"/>
    <w:rsid w:val="00A806E8"/>
    <w:rsid w:val="00A81E2B"/>
    <w:rsid w:val="00A82F77"/>
    <w:rsid w:val="00A833F6"/>
    <w:rsid w:val="00A86C72"/>
    <w:rsid w:val="00A87427"/>
    <w:rsid w:val="00A9117D"/>
    <w:rsid w:val="00A95230"/>
    <w:rsid w:val="00A95441"/>
    <w:rsid w:val="00A966F0"/>
    <w:rsid w:val="00AA0A9D"/>
    <w:rsid w:val="00AA0B9E"/>
    <w:rsid w:val="00AA3551"/>
    <w:rsid w:val="00AA53A3"/>
    <w:rsid w:val="00AA6911"/>
    <w:rsid w:val="00AB0E02"/>
    <w:rsid w:val="00AB2BF5"/>
    <w:rsid w:val="00AB45E4"/>
    <w:rsid w:val="00AC21B4"/>
    <w:rsid w:val="00AC4A78"/>
    <w:rsid w:val="00AD16B6"/>
    <w:rsid w:val="00AE0EBF"/>
    <w:rsid w:val="00AE72BD"/>
    <w:rsid w:val="00AF0C06"/>
    <w:rsid w:val="00AF11E1"/>
    <w:rsid w:val="00AF424F"/>
    <w:rsid w:val="00AF4457"/>
    <w:rsid w:val="00AF46D3"/>
    <w:rsid w:val="00AF5315"/>
    <w:rsid w:val="00AF71A0"/>
    <w:rsid w:val="00AF71AD"/>
    <w:rsid w:val="00AF74C2"/>
    <w:rsid w:val="00AF774D"/>
    <w:rsid w:val="00B00436"/>
    <w:rsid w:val="00B00C07"/>
    <w:rsid w:val="00B059F5"/>
    <w:rsid w:val="00B05CCD"/>
    <w:rsid w:val="00B10C66"/>
    <w:rsid w:val="00B12BD9"/>
    <w:rsid w:val="00B156AA"/>
    <w:rsid w:val="00B205ED"/>
    <w:rsid w:val="00B25228"/>
    <w:rsid w:val="00B329B9"/>
    <w:rsid w:val="00B32D6E"/>
    <w:rsid w:val="00B37A1E"/>
    <w:rsid w:val="00B44715"/>
    <w:rsid w:val="00B45076"/>
    <w:rsid w:val="00B573DE"/>
    <w:rsid w:val="00B608D3"/>
    <w:rsid w:val="00B62829"/>
    <w:rsid w:val="00B637F7"/>
    <w:rsid w:val="00B65BBE"/>
    <w:rsid w:val="00B7034F"/>
    <w:rsid w:val="00B7112A"/>
    <w:rsid w:val="00B80420"/>
    <w:rsid w:val="00B861CC"/>
    <w:rsid w:val="00B87A16"/>
    <w:rsid w:val="00B919F6"/>
    <w:rsid w:val="00B92382"/>
    <w:rsid w:val="00B95C9C"/>
    <w:rsid w:val="00BA0714"/>
    <w:rsid w:val="00BA35A2"/>
    <w:rsid w:val="00BA6DF8"/>
    <w:rsid w:val="00BB1C57"/>
    <w:rsid w:val="00BB21BA"/>
    <w:rsid w:val="00BB5DEA"/>
    <w:rsid w:val="00BB609F"/>
    <w:rsid w:val="00BC11EF"/>
    <w:rsid w:val="00BC23A3"/>
    <w:rsid w:val="00BC30FB"/>
    <w:rsid w:val="00BC585B"/>
    <w:rsid w:val="00BC5A64"/>
    <w:rsid w:val="00BC673D"/>
    <w:rsid w:val="00BD0503"/>
    <w:rsid w:val="00BD5496"/>
    <w:rsid w:val="00BE0640"/>
    <w:rsid w:val="00BE4491"/>
    <w:rsid w:val="00BE52B3"/>
    <w:rsid w:val="00BF25AE"/>
    <w:rsid w:val="00BF56DC"/>
    <w:rsid w:val="00C03E4D"/>
    <w:rsid w:val="00C06619"/>
    <w:rsid w:val="00C06C86"/>
    <w:rsid w:val="00C108DE"/>
    <w:rsid w:val="00C12CE8"/>
    <w:rsid w:val="00C136C7"/>
    <w:rsid w:val="00C16FE5"/>
    <w:rsid w:val="00C17097"/>
    <w:rsid w:val="00C2484B"/>
    <w:rsid w:val="00C30AB4"/>
    <w:rsid w:val="00C313DE"/>
    <w:rsid w:val="00C330F4"/>
    <w:rsid w:val="00C33565"/>
    <w:rsid w:val="00C34A00"/>
    <w:rsid w:val="00C376E0"/>
    <w:rsid w:val="00C4229C"/>
    <w:rsid w:val="00C44C2E"/>
    <w:rsid w:val="00C45B39"/>
    <w:rsid w:val="00C51852"/>
    <w:rsid w:val="00C51EE3"/>
    <w:rsid w:val="00C523DD"/>
    <w:rsid w:val="00C55DF4"/>
    <w:rsid w:val="00C61BB8"/>
    <w:rsid w:val="00C64AE1"/>
    <w:rsid w:val="00C672FC"/>
    <w:rsid w:val="00C70BE0"/>
    <w:rsid w:val="00C72C1B"/>
    <w:rsid w:val="00C77DD2"/>
    <w:rsid w:val="00C80ABB"/>
    <w:rsid w:val="00C8207B"/>
    <w:rsid w:val="00C85280"/>
    <w:rsid w:val="00C9369A"/>
    <w:rsid w:val="00CA0BF7"/>
    <w:rsid w:val="00CA386C"/>
    <w:rsid w:val="00CA396D"/>
    <w:rsid w:val="00CA696C"/>
    <w:rsid w:val="00CA7C08"/>
    <w:rsid w:val="00CB39AD"/>
    <w:rsid w:val="00CB6F0E"/>
    <w:rsid w:val="00CB74FD"/>
    <w:rsid w:val="00CB78F8"/>
    <w:rsid w:val="00CC1823"/>
    <w:rsid w:val="00CC3058"/>
    <w:rsid w:val="00CC4710"/>
    <w:rsid w:val="00CD2F8A"/>
    <w:rsid w:val="00CD4CBA"/>
    <w:rsid w:val="00CD5FD2"/>
    <w:rsid w:val="00CD7C94"/>
    <w:rsid w:val="00CE2609"/>
    <w:rsid w:val="00CE269E"/>
    <w:rsid w:val="00CE44F1"/>
    <w:rsid w:val="00CE7A72"/>
    <w:rsid w:val="00CE7C58"/>
    <w:rsid w:val="00CF219D"/>
    <w:rsid w:val="00D02A4B"/>
    <w:rsid w:val="00D03379"/>
    <w:rsid w:val="00D04076"/>
    <w:rsid w:val="00D071BC"/>
    <w:rsid w:val="00D0757B"/>
    <w:rsid w:val="00D11686"/>
    <w:rsid w:val="00D12120"/>
    <w:rsid w:val="00D174C7"/>
    <w:rsid w:val="00D235FC"/>
    <w:rsid w:val="00D23FD8"/>
    <w:rsid w:val="00D32F9B"/>
    <w:rsid w:val="00D33D8B"/>
    <w:rsid w:val="00D35482"/>
    <w:rsid w:val="00D37B66"/>
    <w:rsid w:val="00D37D13"/>
    <w:rsid w:val="00D43F2B"/>
    <w:rsid w:val="00D443A7"/>
    <w:rsid w:val="00D44A98"/>
    <w:rsid w:val="00D44FFA"/>
    <w:rsid w:val="00D460CD"/>
    <w:rsid w:val="00D47AB0"/>
    <w:rsid w:val="00D524CD"/>
    <w:rsid w:val="00D5292D"/>
    <w:rsid w:val="00D52F03"/>
    <w:rsid w:val="00D556EE"/>
    <w:rsid w:val="00D61A93"/>
    <w:rsid w:val="00D63B16"/>
    <w:rsid w:val="00D670BA"/>
    <w:rsid w:val="00D6755D"/>
    <w:rsid w:val="00D75BD8"/>
    <w:rsid w:val="00D75F64"/>
    <w:rsid w:val="00D80666"/>
    <w:rsid w:val="00D83873"/>
    <w:rsid w:val="00D84001"/>
    <w:rsid w:val="00D877D0"/>
    <w:rsid w:val="00D92FAD"/>
    <w:rsid w:val="00D93132"/>
    <w:rsid w:val="00D93557"/>
    <w:rsid w:val="00D93D8C"/>
    <w:rsid w:val="00D97EAB"/>
    <w:rsid w:val="00DB6D2F"/>
    <w:rsid w:val="00DC26C9"/>
    <w:rsid w:val="00DC46AA"/>
    <w:rsid w:val="00DC5C1A"/>
    <w:rsid w:val="00DC643A"/>
    <w:rsid w:val="00DC7BF6"/>
    <w:rsid w:val="00DC7C14"/>
    <w:rsid w:val="00DD3FC8"/>
    <w:rsid w:val="00DD524A"/>
    <w:rsid w:val="00DE0222"/>
    <w:rsid w:val="00DE7393"/>
    <w:rsid w:val="00DF2633"/>
    <w:rsid w:val="00DF7D23"/>
    <w:rsid w:val="00E01BC0"/>
    <w:rsid w:val="00E01F08"/>
    <w:rsid w:val="00E06281"/>
    <w:rsid w:val="00E07A5D"/>
    <w:rsid w:val="00E07B5B"/>
    <w:rsid w:val="00E07ED8"/>
    <w:rsid w:val="00E13E67"/>
    <w:rsid w:val="00E14854"/>
    <w:rsid w:val="00E16332"/>
    <w:rsid w:val="00E26C00"/>
    <w:rsid w:val="00E30463"/>
    <w:rsid w:val="00E32DE5"/>
    <w:rsid w:val="00E34486"/>
    <w:rsid w:val="00E35BD2"/>
    <w:rsid w:val="00E360D1"/>
    <w:rsid w:val="00E37601"/>
    <w:rsid w:val="00E37677"/>
    <w:rsid w:val="00E40A01"/>
    <w:rsid w:val="00E41A6A"/>
    <w:rsid w:val="00E42987"/>
    <w:rsid w:val="00E46747"/>
    <w:rsid w:val="00E549F9"/>
    <w:rsid w:val="00E60CF6"/>
    <w:rsid w:val="00E65274"/>
    <w:rsid w:val="00E65C80"/>
    <w:rsid w:val="00E66536"/>
    <w:rsid w:val="00E743AA"/>
    <w:rsid w:val="00E74B17"/>
    <w:rsid w:val="00E75919"/>
    <w:rsid w:val="00E7734C"/>
    <w:rsid w:val="00E80FAD"/>
    <w:rsid w:val="00E932E0"/>
    <w:rsid w:val="00E9397A"/>
    <w:rsid w:val="00E95C4F"/>
    <w:rsid w:val="00E96125"/>
    <w:rsid w:val="00E964A7"/>
    <w:rsid w:val="00E975EF"/>
    <w:rsid w:val="00E97CBC"/>
    <w:rsid w:val="00EA49E4"/>
    <w:rsid w:val="00EA6CA1"/>
    <w:rsid w:val="00EB20AA"/>
    <w:rsid w:val="00EB2A9F"/>
    <w:rsid w:val="00EB2AF4"/>
    <w:rsid w:val="00EC0DC3"/>
    <w:rsid w:val="00EC1466"/>
    <w:rsid w:val="00EC1EF8"/>
    <w:rsid w:val="00EC3198"/>
    <w:rsid w:val="00EC4340"/>
    <w:rsid w:val="00EC6082"/>
    <w:rsid w:val="00EC6CD5"/>
    <w:rsid w:val="00EE221F"/>
    <w:rsid w:val="00EE5DD9"/>
    <w:rsid w:val="00EE7476"/>
    <w:rsid w:val="00EF2160"/>
    <w:rsid w:val="00EF2579"/>
    <w:rsid w:val="00EF3434"/>
    <w:rsid w:val="00F0224C"/>
    <w:rsid w:val="00F05F2C"/>
    <w:rsid w:val="00F075FE"/>
    <w:rsid w:val="00F07D1B"/>
    <w:rsid w:val="00F13C54"/>
    <w:rsid w:val="00F148BC"/>
    <w:rsid w:val="00F16E7B"/>
    <w:rsid w:val="00F17E82"/>
    <w:rsid w:val="00F23F51"/>
    <w:rsid w:val="00F27086"/>
    <w:rsid w:val="00F27ABC"/>
    <w:rsid w:val="00F329A9"/>
    <w:rsid w:val="00F34596"/>
    <w:rsid w:val="00F3571F"/>
    <w:rsid w:val="00F37A86"/>
    <w:rsid w:val="00F37F4F"/>
    <w:rsid w:val="00F42BCC"/>
    <w:rsid w:val="00F46AA8"/>
    <w:rsid w:val="00F47370"/>
    <w:rsid w:val="00F4763A"/>
    <w:rsid w:val="00F47ED2"/>
    <w:rsid w:val="00F47F8E"/>
    <w:rsid w:val="00F507A7"/>
    <w:rsid w:val="00F529EE"/>
    <w:rsid w:val="00F552BF"/>
    <w:rsid w:val="00F55B6F"/>
    <w:rsid w:val="00F6073E"/>
    <w:rsid w:val="00F60BE5"/>
    <w:rsid w:val="00F6727A"/>
    <w:rsid w:val="00F7046F"/>
    <w:rsid w:val="00F75BA4"/>
    <w:rsid w:val="00F80E9D"/>
    <w:rsid w:val="00F82484"/>
    <w:rsid w:val="00F83419"/>
    <w:rsid w:val="00F90D7F"/>
    <w:rsid w:val="00F940EB"/>
    <w:rsid w:val="00F94943"/>
    <w:rsid w:val="00F9705E"/>
    <w:rsid w:val="00F97F03"/>
    <w:rsid w:val="00FA27AA"/>
    <w:rsid w:val="00FA3B66"/>
    <w:rsid w:val="00FA48FC"/>
    <w:rsid w:val="00FA4EDE"/>
    <w:rsid w:val="00FB036D"/>
    <w:rsid w:val="00FB2727"/>
    <w:rsid w:val="00FB593A"/>
    <w:rsid w:val="00FB638B"/>
    <w:rsid w:val="00FB6EA0"/>
    <w:rsid w:val="00FC48AE"/>
    <w:rsid w:val="00FC4E66"/>
    <w:rsid w:val="00FD190F"/>
    <w:rsid w:val="00FF446B"/>
    <w:rsid w:val="00FF4768"/>
    <w:rsid w:val="10A7D513"/>
    <w:rsid w:val="241D1B0D"/>
    <w:rsid w:val="269CA17F"/>
    <w:rsid w:val="3FB09E02"/>
    <w:rsid w:val="43E51D32"/>
    <w:rsid w:val="60BC785A"/>
    <w:rsid w:val="62BF4C38"/>
    <w:rsid w:val="7EF70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462A939"/>
  <w15:chartTrackingRefBased/>
  <w15:docId w15:val="{BB8EFCF5-E127-4965-99A0-2927C796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E07"/>
    <w:pPr>
      <w:jc w:val="both"/>
    </w:pPr>
    <w:rPr>
      <w:rFonts w:ascii="Arial" w:eastAsia="Malgun Gothic" w:hAnsi="Arial" w:cs="Arial"/>
      <w:sz w:val="22"/>
    </w:rPr>
  </w:style>
  <w:style w:type="paragraph" w:styleId="Heading1">
    <w:name w:val="heading 1"/>
    <w:basedOn w:val="Normal"/>
    <w:next w:val="Normal"/>
    <w:qFormat/>
    <w:rsid w:val="00012663"/>
    <w:pPr>
      <w:spacing w:before="240" w:after="60"/>
      <w:ind w:left="851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012663"/>
    <w:pPr>
      <w:spacing w:before="240" w:after="60"/>
      <w:ind w:left="851"/>
      <w:outlineLvl w:val="1"/>
    </w:pPr>
    <w:rPr>
      <w:b/>
      <w:bCs/>
      <w:iCs/>
      <w:smallCaps/>
      <w:szCs w:val="28"/>
    </w:rPr>
  </w:style>
  <w:style w:type="paragraph" w:styleId="Heading3">
    <w:name w:val="heading 3"/>
    <w:basedOn w:val="Normal"/>
    <w:next w:val="Normal"/>
    <w:qFormat/>
    <w:rsid w:val="00012663"/>
    <w:pPr>
      <w:spacing w:before="240" w:after="60"/>
      <w:ind w:left="851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C2484B"/>
    <w:pPr>
      <w:ind w:left="851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012663"/>
    <w:pPr>
      <w:spacing w:before="240" w:after="60"/>
      <w:ind w:left="1134"/>
      <w:outlineLvl w:val="4"/>
    </w:pPr>
    <w:rPr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12663"/>
    <w:pPr>
      <w:spacing w:before="240" w:after="60"/>
      <w:ind w:left="1134"/>
      <w:outlineLvl w:val="5"/>
    </w:pPr>
    <w:rPr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180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21226A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D37D13"/>
    <w:pPr>
      <w:tabs>
        <w:tab w:val="center" w:pos="4153"/>
        <w:tab w:val="right" w:pos="8306"/>
      </w:tabs>
    </w:pPr>
    <w:rPr>
      <w:rFonts w:cs="Times New Roman"/>
    </w:rPr>
  </w:style>
  <w:style w:type="paragraph" w:styleId="Footer">
    <w:name w:val="footer"/>
    <w:basedOn w:val="Normal"/>
    <w:link w:val="FooterChar"/>
    <w:uiPriority w:val="99"/>
    <w:rsid w:val="003304B2"/>
    <w:pPr>
      <w:tabs>
        <w:tab w:val="center" w:pos="4153"/>
        <w:tab w:val="right" w:pos="8306"/>
      </w:tabs>
    </w:pPr>
    <w:rPr>
      <w:rFonts w:cs="Times New Roman"/>
      <w:sz w:val="18"/>
      <w:lang w:val="x-none" w:eastAsia="x-none"/>
    </w:rPr>
  </w:style>
  <w:style w:type="character" w:styleId="PageNumber">
    <w:name w:val="page number"/>
    <w:basedOn w:val="DefaultParagraphFont"/>
    <w:rsid w:val="005E543A"/>
  </w:style>
  <w:style w:type="paragraph" w:customStyle="1" w:styleId="Footnote">
    <w:name w:val="Footnote"/>
    <w:basedOn w:val="Normal"/>
    <w:next w:val="FootnoteText"/>
    <w:rsid w:val="00A2575E"/>
    <w:pPr>
      <w:ind w:left="567" w:hanging="567"/>
    </w:pPr>
    <w:rPr>
      <w:sz w:val="18"/>
    </w:rPr>
  </w:style>
  <w:style w:type="character" w:styleId="FootnoteReference">
    <w:name w:val="footnote reference"/>
    <w:rsid w:val="003304B2"/>
    <w:rPr>
      <w:rFonts w:ascii="Arial" w:hAnsi="Arial"/>
      <w:sz w:val="22"/>
      <w:vertAlign w:val="superscript"/>
    </w:rPr>
  </w:style>
  <w:style w:type="paragraph" w:styleId="FootnoteText">
    <w:name w:val="footnote text"/>
    <w:basedOn w:val="Normal"/>
    <w:rsid w:val="000247B3"/>
    <w:pPr>
      <w:tabs>
        <w:tab w:val="left" w:pos="567"/>
      </w:tabs>
      <w:ind w:left="567" w:hanging="567"/>
    </w:pPr>
    <w:rPr>
      <w:sz w:val="18"/>
    </w:rPr>
  </w:style>
  <w:style w:type="paragraph" w:styleId="BodyText">
    <w:name w:val="Body Text"/>
    <w:basedOn w:val="Normal"/>
    <w:link w:val="BodyTextChar"/>
    <w:rsid w:val="00A05E07"/>
    <w:pPr>
      <w:jc w:val="center"/>
    </w:pPr>
    <w:rPr>
      <w:rFonts w:ascii="Tahoma" w:hAnsi="Tahoma" w:cs="Times New Roman"/>
      <w:b/>
      <w:lang w:val="en-US" w:eastAsia="en-CA"/>
    </w:rPr>
  </w:style>
  <w:style w:type="character" w:customStyle="1" w:styleId="BodyTextChar">
    <w:name w:val="Body Text Char"/>
    <w:link w:val="BodyText"/>
    <w:rsid w:val="00A05E07"/>
    <w:rPr>
      <w:rFonts w:ascii="Tahoma" w:eastAsia="Malgun Gothic" w:hAnsi="Tahoma" w:cs="Arial"/>
      <w:b/>
      <w:sz w:val="22"/>
      <w:lang w:val="en-US" w:eastAsia="en-CA"/>
    </w:rPr>
  </w:style>
  <w:style w:type="paragraph" w:styleId="Title">
    <w:name w:val="Title"/>
    <w:basedOn w:val="Normal"/>
    <w:link w:val="TitleChar"/>
    <w:uiPriority w:val="99"/>
    <w:qFormat/>
    <w:rsid w:val="00A05E07"/>
    <w:pPr>
      <w:jc w:val="center"/>
    </w:pPr>
    <w:rPr>
      <w:rFonts w:eastAsia="SimSun" w:cs="Times New Roman"/>
      <w:b/>
      <w:sz w:val="24"/>
      <w:szCs w:val="24"/>
      <w:lang w:val="x-none" w:eastAsia="zh-CN"/>
    </w:rPr>
  </w:style>
  <w:style w:type="character" w:customStyle="1" w:styleId="TitleChar">
    <w:name w:val="Title Char"/>
    <w:link w:val="Title"/>
    <w:uiPriority w:val="99"/>
    <w:rsid w:val="00A05E07"/>
    <w:rPr>
      <w:rFonts w:ascii="Arial" w:eastAsia="SimSun" w:hAnsi="Arial"/>
      <w:b/>
      <w:sz w:val="24"/>
      <w:szCs w:val="24"/>
      <w:lang w:eastAsia="zh-CN"/>
    </w:rPr>
  </w:style>
  <w:style w:type="character" w:customStyle="1" w:styleId="FooterChar">
    <w:name w:val="Footer Char"/>
    <w:link w:val="Footer"/>
    <w:uiPriority w:val="99"/>
    <w:rsid w:val="006F4A8A"/>
    <w:rPr>
      <w:rFonts w:ascii="Arial" w:eastAsia="Malgun Gothic" w:hAnsi="Arial" w:cs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291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D6291"/>
    <w:rPr>
      <w:rFonts w:ascii="Segoe UI" w:eastAsia="Malgun Gothic" w:hAnsi="Segoe UI" w:cs="Segoe UI"/>
      <w:sz w:val="18"/>
      <w:szCs w:val="18"/>
      <w:lang w:val="en-GB" w:eastAsia="en-GB"/>
    </w:rPr>
  </w:style>
  <w:style w:type="character" w:customStyle="1" w:styleId="HeaderChar">
    <w:name w:val="Header Char"/>
    <w:link w:val="Header"/>
    <w:uiPriority w:val="99"/>
    <w:rsid w:val="00886658"/>
    <w:rPr>
      <w:rFonts w:ascii="Arial" w:eastAsia="Malgun Gothic" w:hAnsi="Arial" w:cs="Arial"/>
      <w:sz w:val="22"/>
      <w:lang w:val="en-GB" w:eastAsia="en-GB"/>
    </w:rPr>
  </w:style>
  <w:style w:type="character" w:customStyle="1" w:styleId="apple-converted-space">
    <w:name w:val="apple-converted-space"/>
    <w:basedOn w:val="DefaultParagraphFont"/>
    <w:rsid w:val="009F122D"/>
  </w:style>
  <w:style w:type="character" w:styleId="CommentReference">
    <w:name w:val="annotation reference"/>
    <w:uiPriority w:val="99"/>
    <w:semiHidden/>
    <w:unhideWhenUsed/>
    <w:rsid w:val="00033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3D8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033D87"/>
    <w:rPr>
      <w:rFonts w:ascii="Arial" w:eastAsia="Malgun Gothic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D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33D87"/>
    <w:rPr>
      <w:rFonts w:ascii="Arial" w:eastAsia="Malgun Gothic" w:hAnsi="Arial" w:cs="Arial"/>
      <w:b/>
      <w:bCs/>
    </w:rPr>
  </w:style>
  <w:style w:type="paragraph" w:customStyle="1" w:styleId="paragraph">
    <w:name w:val="paragraph"/>
    <w:basedOn w:val="Normal"/>
    <w:rsid w:val="00A774E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774E5"/>
  </w:style>
  <w:style w:type="character" w:customStyle="1" w:styleId="eop">
    <w:name w:val="eop"/>
    <w:basedOn w:val="DefaultParagraphFont"/>
    <w:rsid w:val="00A774E5"/>
  </w:style>
  <w:style w:type="paragraph" w:styleId="ListParagraph">
    <w:name w:val="List Paragraph"/>
    <w:basedOn w:val="Normal"/>
    <w:uiPriority w:val="34"/>
    <w:qFormat/>
    <w:rsid w:val="00175544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B51B0B3D48142B55828D250752FEA" ma:contentTypeVersion="26" ma:contentTypeDescription="Create a new document." ma:contentTypeScope="" ma:versionID="bf9550b1add581930f6afa389cefcecc">
  <xsd:schema xmlns:xsd="http://www.w3.org/2001/XMLSchema" xmlns:xs="http://www.w3.org/2001/XMLSchema" xmlns:p="http://schemas.microsoft.com/office/2006/metadata/properties" xmlns:ns2="9426265e-51a9-49c7-a57b-ab9f7bc0b6be" xmlns:ns3="87c11400-50c4-4ce3-9c36-76fdfef1b387" targetNamespace="http://schemas.microsoft.com/office/2006/metadata/properties" ma:root="true" ma:fieldsID="143bb29f0c60c8867be5249ec2da677c" ns2:_="" ns3:_="">
    <xsd:import namespace="9426265e-51a9-49c7-a57b-ab9f7bc0b6be"/>
    <xsd:import namespace="87c11400-50c4-4ce3-9c36-76fdfef1b3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Order0" minOccurs="0"/>
                <xsd:element ref="ns2:Month" minOccurs="0"/>
                <xsd:element ref="ns2:Language" minOccurs="0"/>
                <xsd:element ref="ns2:Country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6265e-51a9-49c7-a57b-ab9f7bc0b6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Order0" ma:index="20" nillable="true" ma:displayName="Order" ma:decimals="0" ma:format="Dropdown" ma:internalName="Order0" ma:percentage="FALSE">
      <xsd:simpleType>
        <xsd:restriction base="dms:Number"/>
      </xsd:simpleType>
    </xsd:element>
    <xsd:element name="Month" ma:index="21" nillable="true" ma:displayName="Month" ma:default="-" ma:format="Dropdown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  <xsd:enumeration value="-"/>
        </xsd:restriction>
      </xsd:simpleType>
    </xsd:element>
    <xsd:element name="Language" ma:index="22" nillable="true" ma:displayName="Language" ma:default="English" ma:format="Dropdown" ma:internalName="Language">
      <xsd:simpleType>
        <xsd:restriction base="dms:Choice">
          <xsd:enumeration value="English"/>
          <xsd:enumeration value="French"/>
          <xsd:enumeration value="Spanish"/>
        </xsd:restriction>
      </xsd:simpleType>
    </xsd:element>
    <xsd:element name="Country" ma:index="23" nillable="true" ma:displayName="Country" ma:default="-" ma:format="Dropdown" ma:internalName="Country">
      <xsd:simpleType>
        <xsd:restriction base="dms:Choice">
          <xsd:enumeration value="-"/>
          <xsd:enumeration value="Cambodia"/>
          <xsd:enumeration value="Indonesia"/>
          <xsd:enumeration value="Malaysia"/>
          <xsd:enumeration value="Myanmar"/>
          <xsd:enumeration value="Philippines (The)"/>
          <xsd:enumeration value="Thailand"/>
          <xsd:enumeration value="Vietnam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c11400-50c4-4ce3-9c36-76fdfef1b38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9426265e-51a9-49c7-a57b-ab9f7bc0b6be">English</Language>
    <Month xmlns="9426265e-51a9-49c7-a57b-ab9f7bc0b6be">-</Month>
    <Order0 xmlns="9426265e-51a9-49c7-a57b-ab9f7bc0b6be" xsi:nil="true"/>
    <Country xmlns="9426265e-51a9-49c7-a57b-ab9f7bc0b6be">-</Country>
  </documentManagement>
</p:properties>
</file>

<file path=customXml/itemProps1.xml><?xml version="1.0" encoding="utf-8"?>
<ds:datastoreItem xmlns:ds="http://schemas.openxmlformats.org/officeDocument/2006/customXml" ds:itemID="{1CC186F9-4EAF-47AA-909B-CEE585AA5A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86700-AFEF-4CF2-96BF-5A7E398F3B2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AC5852-0403-4DDD-ABF3-EAE2FCAD0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6265e-51a9-49c7-a57b-ab9f7bc0b6be"/>
    <ds:schemaRef ds:uri="87c11400-50c4-4ce3-9c36-76fdfef1b3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8E9386-6E1D-41C3-B1A6-88D729F3116E}">
  <ds:schemaRefs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9426265e-51a9-49c7-a57b-ab9f7bc0b6be"/>
    <ds:schemaRef ds:uri="http://purl.org/dc/terms/"/>
    <ds:schemaRef ds:uri="http://schemas.openxmlformats.org/package/2006/metadata/core-properties"/>
    <ds:schemaRef ds:uri="87c11400-50c4-4ce3-9c36-76fdfef1b38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400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Maritime Organization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Jones</dc:creator>
  <cp:keywords/>
  <cp:lastModifiedBy>Jamie Jones</cp:lastModifiedBy>
  <cp:revision>8</cp:revision>
  <cp:lastPrinted>2021-04-21T11:07:00Z</cp:lastPrinted>
  <dcterms:created xsi:type="dcterms:W3CDTF">2021-05-12T09:23:00Z</dcterms:created>
  <dcterms:modified xsi:type="dcterms:W3CDTF">2021-05-19T15:37:00Z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0x010100A18B51B0B3D48142B55828D250752FEA</vt:lpwstr>
  </property>
  <property fmtid="{D5CDD505-2E9C-101B-9397-08002B2CF9AE}" pid="3" name="TaxCatchAll">
    <vt:lpwstr/>
  </property>
  <property fmtid="{D5CDD505-2E9C-101B-9397-08002B2CF9AE}" pid="4" name="g18453dd3bd7459c972451dc6469af8a">
    <vt:lpwstr/>
  </property>
  <property fmtid="{D5CDD505-2E9C-101B-9397-08002B2CF9AE}" pid="5" name="de77942920f54a1282497bbec0c5ce84">
    <vt:lpwstr/>
  </property>
  <property fmtid="{D5CDD505-2E9C-101B-9397-08002B2CF9AE}" pid="6" name="Year">
    <vt:lpwstr/>
  </property>
  <property fmtid="{D5CDD505-2E9C-101B-9397-08002B2CF9AE}" pid="7" name="l2860927cd21476ca9c75f7aa367b158">
    <vt:lpwstr/>
  </property>
  <property fmtid="{D5CDD505-2E9C-101B-9397-08002B2CF9AE}" pid="8" name="Remarks2">
    <vt:lpwstr/>
  </property>
  <property fmtid="{D5CDD505-2E9C-101B-9397-08002B2CF9AE}" pid="9" name="Remarks1">
    <vt:lpwstr/>
  </property>
  <property fmtid="{D5CDD505-2E9C-101B-9397-08002B2CF9AE}" pid="10" name="Country/Organization">
    <vt:lpwstr/>
  </property>
  <property fmtid="{D5CDD505-2E9C-101B-9397-08002B2CF9AE}" pid="11" name="Subject matter">
    <vt:lpwstr/>
  </property>
  <property fmtid="{D5CDD505-2E9C-101B-9397-08002B2CF9AE}" pid="12" name="Document Type">
    <vt:lpwstr/>
  </property>
  <property fmtid="{D5CDD505-2E9C-101B-9397-08002B2CF9AE}" pid="13" name="_dlc_DocId">
    <vt:lpwstr>IMODOC-1969140134-16110</vt:lpwstr>
  </property>
  <property fmtid="{D5CDD505-2E9C-101B-9397-08002B2CF9AE}" pid="14" name="_dlc_DocIdItemGuid">
    <vt:lpwstr>28782049-f976-4ccd-b1a8-612eb8986504</vt:lpwstr>
  </property>
  <property fmtid="{D5CDD505-2E9C-101B-9397-08002B2CF9AE}" pid="15" name="_dlc_DocIdUrl">
    <vt:lpwstr>https://home.imo.org/MED/MP/GloMEEP/Private/_layouts/15/DocIdRedir.aspx?ID=IMODOC-1969140134-16110, IMODOC-1969140134-16110</vt:lpwstr>
  </property>
  <property fmtid="{D5CDD505-2E9C-101B-9397-08002B2CF9AE}" pid="16" name="display_urn:schemas-microsoft-com:office:office#Editor">
    <vt:lpwstr>Jamie Jones</vt:lpwstr>
  </property>
  <property fmtid="{D5CDD505-2E9C-101B-9397-08002B2CF9AE}" pid="17" name="display_urn:schemas-microsoft-com:office:office#Author">
    <vt:lpwstr>Jamie Jones</vt:lpwstr>
  </property>
</Properties>
</file>